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2AD" w:rsidRPr="00633C82" w:rsidRDefault="007152A3" w:rsidP="00633C82">
      <w:pPr>
        <w:spacing w:after="0" w:line="240" w:lineRule="auto"/>
        <w:ind w:left="-709" w:right="-739"/>
        <w:rPr>
          <w:sz w:val="24"/>
          <w:szCs w:val="24"/>
          <w:lang w:val="ru-RU"/>
        </w:rPr>
      </w:pPr>
      <w:r w:rsidRPr="00633C82">
        <w:rPr>
          <w:sz w:val="24"/>
          <w:szCs w:val="24"/>
          <w:lang w:val="ru-RU"/>
        </w:rPr>
        <w:t>КГУ «О</w:t>
      </w:r>
      <w:r w:rsidR="00E302AD" w:rsidRPr="00633C82">
        <w:rPr>
          <w:sz w:val="24"/>
          <w:szCs w:val="24"/>
          <w:lang w:val="ru-RU"/>
        </w:rPr>
        <w:t>бщеобразовательная школа №1 п</w:t>
      </w:r>
      <w:proofErr w:type="gramStart"/>
      <w:r w:rsidR="00E302AD" w:rsidRPr="00633C82">
        <w:rPr>
          <w:sz w:val="24"/>
          <w:szCs w:val="24"/>
          <w:lang w:val="ru-RU"/>
        </w:rPr>
        <w:t>.Ж</w:t>
      </w:r>
      <w:proofErr w:type="gramEnd"/>
      <w:r w:rsidR="00E302AD" w:rsidRPr="00633C82">
        <w:rPr>
          <w:sz w:val="24"/>
          <w:szCs w:val="24"/>
          <w:lang w:val="ru-RU"/>
        </w:rPr>
        <w:t>олымбет отдела образования по Шортандинскому району управления образования Акмолинской области»</w:t>
      </w:r>
    </w:p>
    <w:p w:rsidR="00E302AD" w:rsidRPr="00633C82" w:rsidRDefault="00E302AD" w:rsidP="00633C82">
      <w:pPr>
        <w:spacing w:after="0" w:line="240" w:lineRule="auto"/>
        <w:ind w:left="-709" w:right="-739"/>
        <w:rPr>
          <w:sz w:val="24"/>
          <w:szCs w:val="24"/>
          <w:lang w:val="ru-RU"/>
        </w:rPr>
      </w:pPr>
      <w:r w:rsidRPr="00633C82">
        <w:rPr>
          <w:sz w:val="24"/>
          <w:szCs w:val="24"/>
          <w:lang w:val="ru-RU"/>
        </w:rPr>
        <w:t>Поурочный план по художественному труду (девочки)</w:t>
      </w:r>
      <w:r w:rsidR="00F43382" w:rsidRPr="00633C82">
        <w:rPr>
          <w:sz w:val="24"/>
          <w:szCs w:val="24"/>
          <w:lang w:val="ru-RU"/>
        </w:rPr>
        <w:t>.</w:t>
      </w:r>
    </w:p>
    <w:p w:rsidR="008D448C" w:rsidRPr="00633C82" w:rsidRDefault="00E302AD" w:rsidP="00633C82">
      <w:pPr>
        <w:spacing w:after="0" w:line="240" w:lineRule="auto"/>
        <w:ind w:left="-709" w:right="-739"/>
        <w:rPr>
          <w:sz w:val="24"/>
          <w:szCs w:val="24"/>
          <w:lang w:val="ru-RU" w:eastAsia="ru-RU"/>
        </w:rPr>
      </w:pPr>
      <w:r w:rsidRPr="00633C82">
        <w:rPr>
          <w:sz w:val="24"/>
          <w:szCs w:val="24"/>
          <w:lang w:val="ru-RU"/>
        </w:rPr>
        <w:t>Тема урока:</w:t>
      </w:r>
      <w:r w:rsidR="004C4D79" w:rsidRPr="00633C82">
        <w:rPr>
          <w:sz w:val="24"/>
          <w:szCs w:val="24"/>
          <w:lang w:val="ru-RU" w:eastAsia="ru-RU"/>
        </w:rPr>
        <w:t xml:space="preserve"> </w:t>
      </w:r>
      <w:r w:rsidR="004C4D79" w:rsidRPr="00633C82">
        <w:rPr>
          <w:sz w:val="24"/>
          <w:szCs w:val="24"/>
          <w:lang w:val="ru-RU" w:eastAsia="en-GB"/>
        </w:rPr>
        <w:t>Искусство вязания. Вязание крючком. Приемы и техники вязания</w:t>
      </w:r>
      <w:r w:rsidR="004C4D79" w:rsidRPr="00633C82">
        <w:rPr>
          <w:sz w:val="24"/>
          <w:szCs w:val="24"/>
          <w:lang w:val="kk-KZ" w:eastAsia="en-GB"/>
        </w:rPr>
        <w:t>.</w:t>
      </w:r>
    </w:p>
    <w:p w:rsidR="007A2AD6" w:rsidRPr="00633C82" w:rsidRDefault="007A2AD6" w:rsidP="00633C82">
      <w:pPr>
        <w:spacing w:after="0" w:line="240" w:lineRule="auto"/>
        <w:ind w:left="-709" w:right="-739"/>
        <w:rPr>
          <w:sz w:val="24"/>
          <w:szCs w:val="24"/>
          <w:lang w:val="ru-RU"/>
        </w:rPr>
      </w:pPr>
    </w:p>
    <w:tbl>
      <w:tblPr>
        <w:tblW w:w="16018"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6945"/>
        <w:gridCol w:w="5670"/>
      </w:tblGrid>
      <w:tr w:rsidR="0053737E" w:rsidRPr="00633C82" w:rsidTr="00F452DD">
        <w:trPr>
          <w:trHeight w:val="30"/>
        </w:trPr>
        <w:tc>
          <w:tcPr>
            <w:tcW w:w="3403" w:type="dxa"/>
            <w:tcMar>
              <w:top w:w="15" w:type="dxa"/>
              <w:left w:w="15" w:type="dxa"/>
              <w:bottom w:w="15" w:type="dxa"/>
              <w:right w:w="15" w:type="dxa"/>
            </w:tcMar>
            <w:vAlign w:val="center"/>
            <w:hideMark/>
          </w:tcPr>
          <w:p w:rsidR="0057273F" w:rsidRPr="00633C82" w:rsidRDefault="0057273F" w:rsidP="00633C82">
            <w:pPr>
              <w:spacing w:after="0" w:line="240" w:lineRule="auto"/>
              <w:rPr>
                <w:sz w:val="24"/>
                <w:szCs w:val="24"/>
                <w:lang w:val="ru-RU"/>
              </w:rPr>
            </w:pPr>
            <w:r w:rsidRPr="00633C82">
              <w:rPr>
                <w:sz w:val="24"/>
                <w:szCs w:val="24"/>
                <w:lang w:val="ru-RU"/>
              </w:rPr>
              <w:t>Раздел:</w:t>
            </w:r>
          </w:p>
        </w:tc>
        <w:tc>
          <w:tcPr>
            <w:tcW w:w="12615" w:type="dxa"/>
            <w:gridSpan w:val="2"/>
            <w:tcMar>
              <w:top w:w="15" w:type="dxa"/>
              <w:left w:w="15" w:type="dxa"/>
              <w:bottom w:w="15" w:type="dxa"/>
              <w:right w:w="15" w:type="dxa"/>
            </w:tcMar>
            <w:vAlign w:val="center"/>
            <w:hideMark/>
          </w:tcPr>
          <w:p w:rsidR="0057273F" w:rsidRPr="00633C82" w:rsidRDefault="008D448C" w:rsidP="00633C82">
            <w:pPr>
              <w:spacing w:after="0" w:line="240" w:lineRule="auto"/>
              <w:jc w:val="both"/>
              <w:rPr>
                <w:sz w:val="24"/>
                <w:szCs w:val="24"/>
              </w:rPr>
            </w:pPr>
            <w:proofErr w:type="spellStart"/>
            <w:r w:rsidRPr="00633C82">
              <w:rPr>
                <w:sz w:val="24"/>
                <w:szCs w:val="24"/>
              </w:rPr>
              <w:t>Декоративно</w:t>
            </w:r>
            <w:proofErr w:type="spellEnd"/>
            <w:r w:rsidRPr="00633C82">
              <w:rPr>
                <w:sz w:val="24"/>
                <w:szCs w:val="24"/>
              </w:rPr>
              <w:t xml:space="preserve">- </w:t>
            </w:r>
            <w:proofErr w:type="spellStart"/>
            <w:r w:rsidRPr="00633C82">
              <w:rPr>
                <w:sz w:val="24"/>
                <w:szCs w:val="24"/>
              </w:rPr>
              <w:t>прикладное</w:t>
            </w:r>
            <w:proofErr w:type="spellEnd"/>
            <w:r w:rsidR="007152A3" w:rsidRPr="00633C82">
              <w:rPr>
                <w:sz w:val="24"/>
                <w:szCs w:val="24"/>
                <w:lang w:val="ru-RU"/>
              </w:rPr>
              <w:t xml:space="preserve"> </w:t>
            </w:r>
            <w:proofErr w:type="spellStart"/>
            <w:r w:rsidRPr="00633C82">
              <w:rPr>
                <w:sz w:val="24"/>
                <w:szCs w:val="24"/>
              </w:rPr>
              <w:t>искусство</w:t>
            </w:r>
            <w:proofErr w:type="spellEnd"/>
          </w:p>
        </w:tc>
      </w:tr>
      <w:tr w:rsidR="0053737E" w:rsidRPr="00633C82" w:rsidTr="00F452DD">
        <w:trPr>
          <w:trHeight w:val="30"/>
        </w:trPr>
        <w:tc>
          <w:tcPr>
            <w:tcW w:w="3403" w:type="dxa"/>
            <w:tcMar>
              <w:top w:w="15" w:type="dxa"/>
              <w:left w:w="15" w:type="dxa"/>
              <w:bottom w:w="15" w:type="dxa"/>
              <w:right w:w="15" w:type="dxa"/>
            </w:tcMar>
            <w:vAlign w:val="center"/>
            <w:hideMark/>
          </w:tcPr>
          <w:p w:rsidR="0057273F" w:rsidRPr="00633C82" w:rsidRDefault="0057273F" w:rsidP="00633C82">
            <w:pPr>
              <w:spacing w:after="0" w:line="240" w:lineRule="auto"/>
              <w:rPr>
                <w:sz w:val="24"/>
                <w:szCs w:val="24"/>
                <w:lang w:val="ru-RU"/>
              </w:rPr>
            </w:pPr>
            <w:r w:rsidRPr="00633C82">
              <w:rPr>
                <w:sz w:val="24"/>
                <w:szCs w:val="24"/>
                <w:lang w:val="ru-RU"/>
              </w:rPr>
              <w:t>ФИО педагога</w:t>
            </w:r>
          </w:p>
        </w:tc>
        <w:tc>
          <w:tcPr>
            <w:tcW w:w="12615" w:type="dxa"/>
            <w:gridSpan w:val="2"/>
            <w:tcMar>
              <w:top w:w="15" w:type="dxa"/>
              <w:left w:w="15" w:type="dxa"/>
              <w:bottom w:w="15" w:type="dxa"/>
              <w:right w:w="15" w:type="dxa"/>
            </w:tcMar>
            <w:vAlign w:val="center"/>
            <w:hideMark/>
          </w:tcPr>
          <w:p w:rsidR="0057273F" w:rsidRPr="00633C82" w:rsidRDefault="00B949D1" w:rsidP="00633C82">
            <w:pPr>
              <w:spacing w:after="0" w:line="240" w:lineRule="auto"/>
              <w:rPr>
                <w:sz w:val="24"/>
                <w:szCs w:val="24"/>
                <w:lang w:val="ru-RU"/>
              </w:rPr>
            </w:pPr>
            <w:r w:rsidRPr="00633C82">
              <w:rPr>
                <w:sz w:val="24"/>
                <w:szCs w:val="24"/>
                <w:lang w:val="ru-RU"/>
              </w:rPr>
              <w:t>Павлова Светлана Ивановна</w:t>
            </w:r>
          </w:p>
        </w:tc>
      </w:tr>
      <w:tr w:rsidR="0053737E" w:rsidRPr="00633C82" w:rsidTr="00F452DD">
        <w:trPr>
          <w:trHeight w:val="30"/>
        </w:trPr>
        <w:tc>
          <w:tcPr>
            <w:tcW w:w="3403" w:type="dxa"/>
            <w:tcMar>
              <w:top w:w="15" w:type="dxa"/>
              <w:left w:w="15" w:type="dxa"/>
              <w:bottom w:w="15" w:type="dxa"/>
              <w:right w:w="15" w:type="dxa"/>
            </w:tcMar>
            <w:vAlign w:val="center"/>
            <w:hideMark/>
          </w:tcPr>
          <w:p w:rsidR="0057273F" w:rsidRPr="00633C82" w:rsidRDefault="0057273F" w:rsidP="00633C82">
            <w:pPr>
              <w:spacing w:after="0" w:line="240" w:lineRule="auto"/>
              <w:rPr>
                <w:sz w:val="24"/>
                <w:szCs w:val="24"/>
                <w:lang w:val="ru-RU"/>
              </w:rPr>
            </w:pPr>
            <w:r w:rsidRPr="00633C82">
              <w:rPr>
                <w:sz w:val="24"/>
                <w:szCs w:val="24"/>
                <w:lang w:val="ru-RU"/>
              </w:rPr>
              <w:t xml:space="preserve">Дата: </w:t>
            </w:r>
            <w:r w:rsidR="004C4D79" w:rsidRPr="00633C82">
              <w:rPr>
                <w:sz w:val="24"/>
                <w:szCs w:val="24"/>
                <w:lang w:val="ru-RU"/>
              </w:rPr>
              <w:t>11</w:t>
            </w:r>
            <w:r w:rsidR="008D448C" w:rsidRPr="00633C82">
              <w:rPr>
                <w:sz w:val="24"/>
                <w:szCs w:val="24"/>
                <w:lang w:val="ru-RU"/>
              </w:rPr>
              <w:t>.11</w:t>
            </w:r>
            <w:r w:rsidR="00E302AD" w:rsidRPr="00633C82">
              <w:rPr>
                <w:sz w:val="24"/>
                <w:szCs w:val="24"/>
                <w:lang w:val="ru-RU"/>
              </w:rPr>
              <w:t>.2021 год</w:t>
            </w:r>
          </w:p>
        </w:tc>
        <w:tc>
          <w:tcPr>
            <w:tcW w:w="12615" w:type="dxa"/>
            <w:gridSpan w:val="2"/>
            <w:tcMar>
              <w:top w:w="15" w:type="dxa"/>
              <w:left w:w="15" w:type="dxa"/>
              <w:bottom w:w="15" w:type="dxa"/>
              <w:right w:w="15" w:type="dxa"/>
            </w:tcMar>
            <w:vAlign w:val="center"/>
            <w:hideMark/>
          </w:tcPr>
          <w:p w:rsidR="0057273F" w:rsidRPr="00633C82" w:rsidRDefault="0057273F" w:rsidP="00633C82">
            <w:pPr>
              <w:spacing w:after="0" w:line="240" w:lineRule="auto"/>
              <w:jc w:val="both"/>
              <w:rPr>
                <w:sz w:val="24"/>
                <w:szCs w:val="24"/>
                <w:lang w:val="ru-RU"/>
              </w:rPr>
            </w:pPr>
          </w:p>
        </w:tc>
      </w:tr>
      <w:tr w:rsidR="0053737E" w:rsidRPr="00633C82" w:rsidTr="00F452DD">
        <w:trPr>
          <w:trHeight w:val="30"/>
        </w:trPr>
        <w:tc>
          <w:tcPr>
            <w:tcW w:w="3403" w:type="dxa"/>
            <w:tcMar>
              <w:top w:w="15" w:type="dxa"/>
              <w:left w:w="15" w:type="dxa"/>
              <w:bottom w:w="15" w:type="dxa"/>
              <w:right w:w="15" w:type="dxa"/>
            </w:tcMar>
            <w:vAlign w:val="center"/>
            <w:hideMark/>
          </w:tcPr>
          <w:p w:rsidR="0057273F" w:rsidRPr="00633C82" w:rsidRDefault="0057273F" w:rsidP="00633C82">
            <w:pPr>
              <w:spacing w:after="0" w:line="240" w:lineRule="auto"/>
              <w:rPr>
                <w:sz w:val="24"/>
                <w:szCs w:val="24"/>
                <w:lang w:val="ru-RU"/>
              </w:rPr>
            </w:pPr>
            <w:r w:rsidRPr="00633C82">
              <w:rPr>
                <w:sz w:val="24"/>
                <w:szCs w:val="24"/>
                <w:lang w:val="ru-RU"/>
              </w:rPr>
              <w:t xml:space="preserve">Класс: </w:t>
            </w:r>
            <w:r w:rsidR="00B949D1" w:rsidRPr="00633C82">
              <w:rPr>
                <w:sz w:val="24"/>
                <w:szCs w:val="24"/>
                <w:lang w:val="ru-RU"/>
              </w:rPr>
              <w:t>6</w:t>
            </w:r>
          </w:p>
        </w:tc>
        <w:tc>
          <w:tcPr>
            <w:tcW w:w="6945" w:type="dxa"/>
            <w:tcMar>
              <w:top w:w="15" w:type="dxa"/>
              <w:left w:w="15" w:type="dxa"/>
              <w:bottom w:w="15" w:type="dxa"/>
              <w:right w:w="15" w:type="dxa"/>
            </w:tcMar>
            <w:vAlign w:val="center"/>
            <w:hideMark/>
          </w:tcPr>
          <w:p w:rsidR="0057273F" w:rsidRPr="00633C82" w:rsidRDefault="0057273F" w:rsidP="00633C82">
            <w:pPr>
              <w:spacing w:after="0" w:line="240" w:lineRule="auto"/>
              <w:ind w:left="20"/>
              <w:jc w:val="both"/>
              <w:rPr>
                <w:sz w:val="24"/>
                <w:szCs w:val="24"/>
                <w:lang w:val="ru-RU"/>
              </w:rPr>
            </w:pPr>
            <w:r w:rsidRPr="00633C82">
              <w:rPr>
                <w:sz w:val="24"/>
                <w:szCs w:val="24"/>
                <w:lang w:val="ru-RU"/>
              </w:rPr>
              <w:t xml:space="preserve">Количествоприсутствующих: </w:t>
            </w:r>
          </w:p>
        </w:tc>
        <w:tc>
          <w:tcPr>
            <w:tcW w:w="5670" w:type="dxa"/>
            <w:tcMar>
              <w:top w:w="15" w:type="dxa"/>
              <w:left w:w="15" w:type="dxa"/>
              <w:bottom w:w="15" w:type="dxa"/>
              <w:right w:w="15" w:type="dxa"/>
            </w:tcMar>
            <w:vAlign w:val="center"/>
            <w:hideMark/>
          </w:tcPr>
          <w:p w:rsidR="0057273F" w:rsidRPr="00633C82" w:rsidRDefault="0057273F" w:rsidP="00633C82">
            <w:pPr>
              <w:spacing w:after="0" w:line="240" w:lineRule="auto"/>
              <w:ind w:left="20"/>
              <w:jc w:val="both"/>
              <w:rPr>
                <w:sz w:val="24"/>
                <w:szCs w:val="24"/>
                <w:lang w:val="ru-RU"/>
              </w:rPr>
            </w:pPr>
            <w:r w:rsidRPr="00633C82">
              <w:rPr>
                <w:sz w:val="24"/>
                <w:szCs w:val="24"/>
                <w:lang w:val="ru-RU"/>
              </w:rPr>
              <w:t>Количествоотсутствующих:</w:t>
            </w:r>
          </w:p>
        </w:tc>
      </w:tr>
      <w:tr w:rsidR="0053737E" w:rsidRPr="00624533" w:rsidTr="00F452DD">
        <w:trPr>
          <w:trHeight w:val="252"/>
        </w:trPr>
        <w:tc>
          <w:tcPr>
            <w:tcW w:w="3403" w:type="dxa"/>
            <w:tcMar>
              <w:top w:w="15" w:type="dxa"/>
              <w:left w:w="15" w:type="dxa"/>
              <w:bottom w:w="15" w:type="dxa"/>
              <w:right w:w="15" w:type="dxa"/>
            </w:tcMar>
            <w:vAlign w:val="center"/>
            <w:hideMark/>
          </w:tcPr>
          <w:p w:rsidR="00F452DD" w:rsidRPr="00633C82" w:rsidRDefault="008D448C" w:rsidP="00633C82">
            <w:pPr>
              <w:spacing w:after="0" w:line="240" w:lineRule="auto"/>
              <w:rPr>
                <w:sz w:val="24"/>
                <w:szCs w:val="24"/>
                <w:lang w:val="ru-RU"/>
              </w:rPr>
            </w:pPr>
            <w:r w:rsidRPr="00633C82">
              <w:rPr>
                <w:sz w:val="24"/>
                <w:szCs w:val="24"/>
                <w:lang w:val="ru-RU"/>
              </w:rPr>
              <w:t xml:space="preserve">№ </w:t>
            </w:r>
            <w:r w:rsidR="004C4D79" w:rsidRPr="00633C82">
              <w:rPr>
                <w:sz w:val="24"/>
                <w:szCs w:val="24"/>
                <w:lang w:val="ru-RU"/>
              </w:rPr>
              <w:t>урока: 19</w:t>
            </w:r>
            <w:r w:rsidR="00F62136" w:rsidRPr="00633C82">
              <w:rPr>
                <w:sz w:val="24"/>
                <w:szCs w:val="24"/>
                <w:lang w:val="ru-RU"/>
              </w:rPr>
              <w:t xml:space="preserve"> </w:t>
            </w:r>
            <w:r w:rsidR="0057273F" w:rsidRPr="00633C82">
              <w:rPr>
                <w:sz w:val="24"/>
                <w:szCs w:val="24"/>
                <w:lang w:val="ru-RU"/>
              </w:rPr>
              <w:t>Тема урока</w:t>
            </w:r>
            <w:r w:rsidR="00E302AD" w:rsidRPr="00633C82">
              <w:rPr>
                <w:sz w:val="24"/>
                <w:szCs w:val="24"/>
                <w:lang w:val="ru-RU"/>
              </w:rPr>
              <w:t>:</w:t>
            </w:r>
          </w:p>
        </w:tc>
        <w:tc>
          <w:tcPr>
            <w:tcW w:w="12615" w:type="dxa"/>
            <w:gridSpan w:val="2"/>
            <w:tcMar>
              <w:top w:w="15" w:type="dxa"/>
              <w:left w:w="15" w:type="dxa"/>
              <w:bottom w:w="15" w:type="dxa"/>
              <w:right w:w="15" w:type="dxa"/>
            </w:tcMar>
            <w:vAlign w:val="center"/>
            <w:hideMark/>
          </w:tcPr>
          <w:p w:rsidR="00F452DD" w:rsidRPr="00633C82" w:rsidRDefault="004C4D79" w:rsidP="00633C82">
            <w:pPr>
              <w:spacing w:after="0" w:line="240" w:lineRule="auto"/>
              <w:ind w:right="-739"/>
              <w:rPr>
                <w:sz w:val="24"/>
                <w:szCs w:val="24"/>
                <w:lang w:val="ru-RU" w:eastAsia="ru-RU"/>
              </w:rPr>
            </w:pPr>
            <w:r w:rsidRPr="00633C82">
              <w:rPr>
                <w:sz w:val="24"/>
                <w:szCs w:val="24"/>
                <w:lang w:val="ru-RU" w:eastAsia="en-GB"/>
              </w:rPr>
              <w:t>Искусство вязания. Вязание крючком. Приемы и техники вязания</w:t>
            </w:r>
            <w:r w:rsidRPr="00633C82">
              <w:rPr>
                <w:sz w:val="24"/>
                <w:szCs w:val="24"/>
                <w:lang w:val="kk-KZ" w:eastAsia="en-GB"/>
              </w:rPr>
              <w:t>.</w:t>
            </w:r>
          </w:p>
        </w:tc>
      </w:tr>
      <w:tr w:rsidR="0053737E" w:rsidRPr="00624533" w:rsidTr="00E875EA">
        <w:trPr>
          <w:trHeight w:val="30"/>
        </w:trPr>
        <w:tc>
          <w:tcPr>
            <w:tcW w:w="3403" w:type="dxa"/>
            <w:tcMar>
              <w:top w:w="15" w:type="dxa"/>
              <w:left w:w="15" w:type="dxa"/>
              <w:bottom w:w="15" w:type="dxa"/>
              <w:right w:w="15" w:type="dxa"/>
            </w:tcMar>
            <w:vAlign w:val="center"/>
            <w:hideMark/>
          </w:tcPr>
          <w:p w:rsidR="00AB7AC7" w:rsidRPr="00633C82" w:rsidRDefault="00AB7AC7" w:rsidP="00633C82">
            <w:pPr>
              <w:spacing w:after="0" w:line="240" w:lineRule="auto"/>
              <w:rPr>
                <w:sz w:val="24"/>
                <w:szCs w:val="24"/>
                <w:lang w:val="ru-RU"/>
              </w:rPr>
            </w:pPr>
            <w:bookmarkStart w:id="0" w:name="z450" w:colFirst="0" w:colLast="0"/>
            <w:r w:rsidRPr="00633C82">
              <w:rPr>
                <w:sz w:val="24"/>
                <w:szCs w:val="24"/>
                <w:lang w:val="ru-RU"/>
              </w:rPr>
              <w:t xml:space="preserve">Цели обучения в соответствии </w:t>
            </w:r>
            <w:r w:rsidRPr="00633C82">
              <w:rPr>
                <w:sz w:val="24"/>
                <w:szCs w:val="24"/>
                <w:lang w:val="ru-RU"/>
              </w:rPr>
              <w:br/>
              <w:t>с учебной программой</w:t>
            </w:r>
          </w:p>
        </w:tc>
        <w:tc>
          <w:tcPr>
            <w:tcW w:w="12615" w:type="dxa"/>
            <w:gridSpan w:val="2"/>
            <w:tcMar>
              <w:top w:w="15" w:type="dxa"/>
              <w:left w:w="15" w:type="dxa"/>
              <w:bottom w:w="15" w:type="dxa"/>
              <w:right w:w="15" w:type="dxa"/>
            </w:tcMar>
            <w:hideMark/>
          </w:tcPr>
          <w:p w:rsidR="00AB7AC7" w:rsidRPr="00633C82" w:rsidRDefault="004C4D79" w:rsidP="00633C82">
            <w:pPr>
              <w:spacing w:after="0" w:line="240" w:lineRule="auto"/>
              <w:rPr>
                <w:sz w:val="24"/>
                <w:szCs w:val="24"/>
                <w:lang w:val="ru-RU" w:eastAsia="en-GB"/>
              </w:rPr>
            </w:pPr>
            <w:r w:rsidRPr="00633C82">
              <w:rPr>
                <w:sz w:val="24"/>
                <w:szCs w:val="24"/>
                <w:lang w:val="ru-RU" w:eastAsia="ru-RU"/>
              </w:rPr>
              <w:t>6.1.2.1</w:t>
            </w:r>
            <w:r w:rsidRPr="00633C82">
              <w:rPr>
                <w:sz w:val="24"/>
                <w:szCs w:val="24"/>
                <w:lang w:val="kk-KZ" w:eastAsia="ru-RU"/>
              </w:rPr>
              <w:t xml:space="preserve"> - </w:t>
            </w:r>
            <w:r w:rsidRPr="00633C82">
              <w:rPr>
                <w:sz w:val="24"/>
                <w:szCs w:val="24"/>
                <w:lang w:val="ru-RU" w:eastAsia="ru-RU"/>
              </w:rPr>
              <w:t>Демонстрировать знание и понимание особенностей произведений искусства, ремесла и дизайна казахской национальной и мировой культуры.</w:t>
            </w:r>
          </w:p>
        </w:tc>
      </w:tr>
      <w:bookmarkEnd w:id="0"/>
      <w:tr w:rsidR="0053737E" w:rsidRPr="00633C82" w:rsidTr="00E875EA">
        <w:trPr>
          <w:trHeight w:val="30"/>
        </w:trPr>
        <w:tc>
          <w:tcPr>
            <w:tcW w:w="3403" w:type="dxa"/>
            <w:tcMar>
              <w:top w:w="15" w:type="dxa"/>
              <w:left w:w="15" w:type="dxa"/>
              <w:bottom w:w="15" w:type="dxa"/>
              <w:right w:w="15" w:type="dxa"/>
            </w:tcMar>
            <w:vAlign w:val="center"/>
            <w:hideMark/>
          </w:tcPr>
          <w:p w:rsidR="00AB7AC7" w:rsidRPr="00633C82" w:rsidRDefault="00AB7AC7" w:rsidP="00633C82">
            <w:pPr>
              <w:spacing w:after="0" w:line="240" w:lineRule="auto"/>
              <w:rPr>
                <w:sz w:val="24"/>
                <w:szCs w:val="24"/>
              </w:rPr>
            </w:pPr>
            <w:proofErr w:type="spellStart"/>
            <w:r w:rsidRPr="00633C82">
              <w:rPr>
                <w:sz w:val="24"/>
                <w:szCs w:val="24"/>
              </w:rPr>
              <w:t>Цели</w:t>
            </w:r>
            <w:proofErr w:type="spellEnd"/>
            <w:r w:rsidR="003D34F1" w:rsidRPr="00633C82">
              <w:rPr>
                <w:sz w:val="24"/>
                <w:szCs w:val="24"/>
                <w:lang w:val="ru-RU"/>
              </w:rPr>
              <w:t xml:space="preserve"> </w:t>
            </w:r>
            <w:proofErr w:type="spellStart"/>
            <w:r w:rsidRPr="00633C82">
              <w:rPr>
                <w:sz w:val="24"/>
                <w:szCs w:val="24"/>
              </w:rPr>
              <w:t>урока</w:t>
            </w:r>
            <w:proofErr w:type="spellEnd"/>
          </w:p>
        </w:tc>
        <w:tc>
          <w:tcPr>
            <w:tcW w:w="12615" w:type="dxa"/>
            <w:gridSpan w:val="2"/>
            <w:tcMar>
              <w:top w:w="15" w:type="dxa"/>
              <w:left w:w="15" w:type="dxa"/>
              <w:bottom w:w="15" w:type="dxa"/>
              <w:right w:w="15" w:type="dxa"/>
            </w:tcMar>
            <w:hideMark/>
          </w:tcPr>
          <w:p w:rsidR="00AB7AC7" w:rsidRPr="00633C82" w:rsidRDefault="00072F59" w:rsidP="00633C82">
            <w:pPr>
              <w:spacing w:after="0" w:line="240" w:lineRule="auto"/>
              <w:ind w:left="20"/>
              <w:contextualSpacing/>
              <w:rPr>
                <w:rFonts w:eastAsia="Calibri"/>
                <w:sz w:val="24"/>
                <w:szCs w:val="24"/>
                <w:highlight w:val="yellow"/>
                <w:lang w:val="ru-RU"/>
              </w:rPr>
            </w:pPr>
            <w:r w:rsidRPr="00633C82">
              <w:rPr>
                <w:sz w:val="24"/>
                <w:szCs w:val="24"/>
                <w:lang w:val="ru-RU"/>
              </w:rPr>
              <w:t>Знать и понимать произведения искусства, ремесла и дизайна казахской национальной и мировой культуры.</w:t>
            </w:r>
            <w:r w:rsidR="00E13716" w:rsidRPr="00633C82">
              <w:rPr>
                <w:sz w:val="24"/>
                <w:szCs w:val="24"/>
                <w:lang w:val="ru-RU"/>
              </w:rPr>
              <w:t xml:space="preserve"> </w:t>
            </w:r>
            <w:proofErr w:type="spellStart"/>
            <w:r w:rsidR="00E13716" w:rsidRPr="00633C82">
              <w:rPr>
                <w:sz w:val="24"/>
                <w:szCs w:val="24"/>
              </w:rPr>
              <w:t>Демонстрировать</w:t>
            </w:r>
            <w:proofErr w:type="spellEnd"/>
            <w:r w:rsidR="00E13716" w:rsidRPr="00633C82">
              <w:rPr>
                <w:sz w:val="24"/>
                <w:szCs w:val="24"/>
              </w:rPr>
              <w:t xml:space="preserve"> </w:t>
            </w:r>
            <w:proofErr w:type="spellStart"/>
            <w:r w:rsidR="00E13716" w:rsidRPr="00633C82">
              <w:rPr>
                <w:sz w:val="24"/>
                <w:szCs w:val="24"/>
              </w:rPr>
              <w:t>знание</w:t>
            </w:r>
            <w:proofErr w:type="spellEnd"/>
            <w:r w:rsidR="00E13716" w:rsidRPr="00633C82">
              <w:rPr>
                <w:sz w:val="24"/>
                <w:szCs w:val="24"/>
              </w:rPr>
              <w:t xml:space="preserve"> и </w:t>
            </w:r>
            <w:proofErr w:type="spellStart"/>
            <w:r w:rsidR="00E13716" w:rsidRPr="00633C82">
              <w:rPr>
                <w:sz w:val="24"/>
                <w:szCs w:val="24"/>
              </w:rPr>
              <w:t>понимание</w:t>
            </w:r>
            <w:proofErr w:type="spellEnd"/>
            <w:r w:rsidR="00E13716" w:rsidRPr="00633C82">
              <w:rPr>
                <w:sz w:val="24"/>
                <w:szCs w:val="24"/>
              </w:rPr>
              <w:t xml:space="preserve"> </w:t>
            </w:r>
            <w:proofErr w:type="spellStart"/>
            <w:r w:rsidR="00E13716" w:rsidRPr="00633C82">
              <w:rPr>
                <w:sz w:val="24"/>
                <w:szCs w:val="24"/>
              </w:rPr>
              <w:t>об</w:t>
            </w:r>
            <w:proofErr w:type="spellEnd"/>
            <w:r w:rsidR="00E13716" w:rsidRPr="00633C82">
              <w:rPr>
                <w:sz w:val="24"/>
                <w:szCs w:val="24"/>
              </w:rPr>
              <w:t xml:space="preserve"> </w:t>
            </w:r>
            <w:proofErr w:type="spellStart"/>
            <w:r w:rsidR="00E13716" w:rsidRPr="00633C82">
              <w:rPr>
                <w:sz w:val="24"/>
                <w:szCs w:val="24"/>
              </w:rPr>
              <w:t>искусстве</w:t>
            </w:r>
            <w:proofErr w:type="spellEnd"/>
            <w:r w:rsidR="00E13716" w:rsidRPr="00633C82">
              <w:rPr>
                <w:sz w:val="24"/>
                <w:szCs w:val="24"/>
              </w:rPr>
              <w:t xml:space="preserve"> </w:t>
            </w:r>
            <w:proofErr w:type="spellStart"/>
            <w:r w:rsidR="00E13716" w:rsidRPr="00633C82">
              <w:rPr>
                <w:sz w:val="24"/>
                <w:szCs w:val="24"/>
              </w:rPr>
              <w:t>вязания</w:t>
            </w:r>
            <w:proofErr w:type="spellEnd"/>
            <w:r w:rsidR="00E13716" w:rsidRPr="00633C82">
              <w:rPr>
                <w:sz w:val="24"/>
                <w:szCs w:val="24"/>
                <w:lang w:val="ru-RU"/>
              </w:rPr>
              <w:t>.</w:t>
            </w:r>
          </w:p>
        </w:tc>
      </w:tr>
    </w:tbl>
    <w:p w:rsidR="008033EB" w:rsidRPr="00633C82" w:rsidRDefault="0057273F" w:rsidP="00633C82">
      <w:pPr>
        <w:spacing w:after="0" w:line="240" w:lineRule="auto"/>
        <w:jc w:val="center"/>
        <w:rPr>
          <w:b/>
          <w:sz w:val="24"/>
          <w:szCs w:val="24"/>
          <w:lang w:val="ru-RU"/>
        </w:rPr>
      </w:pPr>
      <w:bookmarkStart w:id="1" w:name="z451"/>
      <w:proofErr w:type="spellStart"/>
      <w:r w:rsidRPr="00633C82">
        <w:rPr>
          <w:b/>
          <w:sz w:val="24"/>
          <w:szCs w:val="24"/>
        </w:rPr>
        <w:t>Ход</w:t>
      </w:r>
      <w:proofErr w:type="spellEnd"/>
      <w:r w:rsidR="007152A3" w:rsidRPr="00633C82">
        <w:rPr>
          <w:b/>
          <w:sz w:val="24"/>
          <w:szCs w:val="24"/>
          <w:lang w:val="ru-RU"/>
        </w:rPr>
        <w:t xml:space="preserve"> </w:t>
      </w:r>
      <w:proofErr w:type="spellStart"/>
      <w:r w:rsidRPr="00633C82">
        <w:rPr>
          <w:b/>
          <w:sz w:val="24"/>
          <w:szCs w:val="24"/>
        </w:rPr>
        <w:t>урока</w:t>
      </w:r>
      <w:proofErr w:type="spellEnd"/>
    </w:p>
    <w:tbl>
      <w:tblPr>
        <w:tblStyle w:val="a7"/>
        <w:tblpPr w:leftFromText="180" w:rightFromText="180" w:vertAnchor="text" w:horzAnchor="margin" w:tblpXSpec="center" w:tblpY="162"/>
        <w:tblW w:w="16018" w:type="dxa"/>
        <w:tblLayout w:type="fixed"/>
        <w:tblLook w:val="04A0"/>
      </w:tblPr>
      <w:tblGrid>
        <w:gridCol w:w="1134"/>
        <w:gridCol w:w="6912"/>
        <w:gridCol w:w="3402"/>
        <w:gridCol w:w="2552"/>
        <w:gridCol w:w="2018"/>
      </w:tblGrid>
      <w:tr w:rsidR="0053737E" w:rsidRPr="00633C82" w:rsidTr="00C8210A">
        <w:tc>
          <w:tcPr>
            <w:tcW w:w="1134" w:type="dxa"/>
          </w:tcPr>
          <w:p w:rsidR="00E44A34" w:rsidRPr="00633C82" w:rsidRDefault="00E44A34" w:rsidP="00633C82">
            <w:pPr>
              <w:ind w:left="-142" w:right="-108"/>
              <w:jc w:val="center"/>
              <w:rPr>
                <w:sz w:val="24"/>
                <w:szCs w:val="24"/>
                <w:lang w:val="ru-RU"/>
              </w:rPr>
            </w:pPr>
            <w:proofErr w:type="spellStart"/>
            <w:r w:rsidRPr="00633C82">
              <w:rPr>
                <w:sz w:val="24"/>
                <w:szCs w:val="24"/>
              </w:rPr>
              <w:t>Этап</w:t>
            </w:r>
            <w:proofErr w:type="spellEnd"/>
            <w:r w:rsidR="007152A3" w:rsidRPr="00633C82">
              <w:rPr>
                <w:sz w:val="24"/>
                <w:szCs w:val="24"/>
                <w:lang w:val="ru-RU"/>
              </w:rPr>
              <w:t xml:space="preserve"> </w:t>
            </w:r>
            <w:proofErr w:type="spellStart"/>
            <w:r w:rsidRPr="00633C82">
              <w:rPr>
                <w:sz w:val="24"/>
                <w:szCs w:val="24"/>
              </w:rPr>
              <w:t>урока</w:t>
            </w:r>
            <w:proofErr w:type="spellEnd"/>
            <w:r w:rsidRPr="00633C82">
              <w:rPr>
                <w:sz w:val="24"/>
                <w:szCs w:val="24"/>
              </w:rPr>
              <w:t xml:space="preserve">/ </w:t>
            </w:r>
            <w:proofErr w:type="spellStart"/>
            <w:r w:rsidRPr="00633C82">
              <w:rPr>
                <w:sz w:val="24"/>
                <w:szCs w:val="24"/>
              </w:rPr>
              <w:t>Время</w:t>
            </w:r>
            <w:proofErr w:type="spellEnd"/>
          </w:p>
        </w:tc>
        <w:tc>
          <w:tcPr>
            <w:tcW w:w="6912" w:type="dxa"/>
          </w:tcPr>
          <w:p w:rsidR="00E44A34" w:rsidRPr="00633C82" w:rsidRDefault="00E44A34" w:rsidP="00421505">
            <w:pPr>
              <w:ind w:left="-108" w:right="-119"/>
              <w:jc w:val="center"/>
              <w:rPr>
                <w:sz w:val="24"/>
                <w:szCs w:val="24"/>
                <w:lang w:val="ru-RU"/>
              </w:rPr>
            </w:pPr>
            <w:proofErr w:type="spellStart"/>
            <w:r w:rsidRPr="00633C82">
              <w:rPr>
                <w:sz w:val="24"/>
                <w:szCs w:val="24"/>
              </w:rPr>
              <w:t>Действия</w:t>
            </w:r>
            <w:proofErr w:type="spellEnd"/>
            <w:r w:rsidR="007152A3" w:rsidRPr="00633C82">
              <w:rPr>
                <w:sz w:val="24"/>
                <w:szCs w:val="24"/>
                <w:lang w:val="ru-RU"/>
              </w:rPr>
              <w:t xml:space="preserve"> </w:t>
            </w:r>
            <w:proofErr w:type="spellStart"/>
            <w:r w:rsidRPr="00633C82">
              <w:rPr>
                <w:sz w:val="24"/>
                <w:szCs w:val="24"/>
              </w:rPr>
              <w:t>педагога</w:t>
            </w:r>
            <w:proofErr w:type="spellEnd"/>
          </w:p>
        </w:tc>
        <w:tc>
          <w:tcPr>
            <w:tcW w:w="3402" w:type="dxa"/>
          </w:tcPr>
          <w:p w:rsidR="00E44A34" w:rsidRPr="00633C82" w:rsidRDefault="00E44A34" w:rsidP="00633C82">
            <w:pPr>
              <w:ind w:left="-108" w:right="-119"/>
              <w:jc w:val="center"/>
              <w:rPr>
                <w:sz w:val="24"/>
                <w:szCs w:val="24"/>
                <w:lang w:val="ru-RU"/>
              </w:rPr>
            </w:pPr>
            <w:proofErr w:type="spellStart"/>
            <w:r w:rsidRPr="00633C82">
              <w:rPr>
                <w:sz w:val="24"/>
                <w:szCs w:val="24"/>
              </w:rPr>
              <w:t>Действия</w:t>
            </w:r>
            <w:proofErr w:type="spellEnd"/>
            <w:r w:rsidR="007152A3" w:rsidRPr="00633C82">
              <w:rPr>
                <w:sz w:val="24"/>
                <w:szCs w:val="24"/>
                <w:lang w:val="ru-RU"/>
              </w:rPr>
              <w:t xml:space="preserve"> </w:t>
            </w:r>
            <w:proofErr w:type="spellStart"/>
            <w:r w:rsidRPr="00633C82">
              <w:rPr>
                <w:sz w:val="24"/>
                <w:szCs w:val="24"/>
              </w:rPr>
              <w:t>ученика</w:t>
            </w:r>
            <w:proofErr w:type="spellEnd"/>
          </w:p>
        </w:tc>
        <w:tc>
          <w:tcPr>
            <w:tcW w:w="2552" w:type="dxa"/>
          </w:tcPr>
          <w:p w:rsidR="00E44A34" w:rsidRPr="00633C82" w:rsidRDefault="00E44A34" w:rsidP="00633C82">
            <w:pPr>
              <w:ind w:left="-108" w:right="-119"/>
              <w:jc w:val="center"/>
              <w:rPr>
                <w:sz w:val="24"/>
                <w:szCs w:val="24"/>
                <w:lang w:val="ru-RU"/>
              </w:rPr>
            </w:pPr>
            <w:proofErr w:type="spellStart"/>
            <w:r w:rsidRPr="00633C82">
              <w:rPr>
                <w:sz w:val="24"/>
                <w:szCs w:val="24"/>
              </w:rPr>
              <w:t>Оценивание</w:t>
            </w:r>
            <w:proofErr w:type="spellEnd"/>
          </w:p>
        </w:tc>
        <w:tc>
          <w:tcPr>
            <w:tcW w:w="2018" w:type="dxa"/>
          </w:tcPr>
          <w:p w:rsidR="00E44A34" w:rsidRPr="00633C82" w:rsidRDefault="00E44A34" w:rsidP="00633C82">
            <w:pPr>
              <w:ind w:left="-108" w:right="-119"/>
              <w:jc w:val="center"/>
              <w:rPr>
                <w:sz w:val="24"/>
                <w:szCs w:val="24"/>
                <w:lang w:val="ru-RU"/>
              </w:rPr>
            </w:pPr>
            <w:proofErr w:type="spellStart"/>
            <w:r w:rsidRPr="00633C82">
              <w:rPr>
                <w:sz w:val="24"/>
                <w:szCs w:val="24"/>
              </w:rPr>
              <w:t>Ресурсы</w:t>
            </w:r>
            <w:proofErr w:type="spellEnd"/>
          </w:p>
        </w:tc>
      </w:tr>
      <w:tr w:rsidR="00EF2974" w:rsidRPr="00624533" w:rsidTr="008D448C">
        <w:trPr>
          <w:trHeight w:val="2553"/>
        </w:trPr>
        <w:tc>
          <w:tcPr>
            <w:tcW w:w="1134" w:type="dxa"/>
          </w:tcPr>
          <w:p w:rsidR="00EF2974" w:rsidRPr="00633C82" w:rsidRDefault="00EF2974" w:rsidP="00633C82">
            <w:pPr>
              <w:ind w:left="-142" w:right="-108"/>
              <w:jc w:val="center"/>
              <w:rPr>
                <w:sz w:val="24"/>
                <w:szCs w:val="24"/>
                <w:lang w:val="ru-RU"/>
              </w:rPr>
            </w:pPr>
          </w:p>
          <w:p w:rsidR="00EF2974" w:rsidRPr="00633C82" w:rsidRDefault="00EF2974" w:rsidP="00633C82">
            <w:pPr>
              <w:ind w:left="-142" w:right="-108"/>
              <w:jc w:val="center"/>
              <w:rPr>
                <w:sz w:val="24"/>
                <w:szCs w:val="24"/>
                <w:lang w:val="ru-RU"/>
              </w:rPr>
            </w:pPr>
          </w:p>
          <w:p w:rsidR="00EF2974" w:rsidRPr="00633C82" w:rsidRDefault="00EF2974" w:rsidP="00633C82">
            <w:pPr>
              <w:ind w:left="-142" w:right="-108"/>
              <w:jc w:val="center"/>
              <w:rPr>
                <w:rFonts w:eastAsia="Arial Unicode MS"/>
                <w:sz w:val="24"/>
                <w:szCs w:val="24"/>
                <w:lang w:val="ru-RU" w:eastAsia="ru-RU"/>
              </w:rPr>
            </w:pPr>
            <w:r w:rsidRPr="00633C82">
              <w:rPr>
                <w:rFonts w:eastAsia="Arial Unicode MS"/>
                <w:sz w:val="24"/>
                <w:szCs w:val="24"/>
                <w:lang w:val="ru-RU" w:eastAsia="ru-RU"/>
              </w:rPr>
              <w:t>Начало урока</w:t>
            </w:r>
          </w:p>
          <w:p w:rsidR="00EF2974" w:rsidRPr="00633C82" w:rsidRDefault="00EF2974" w:rsidP="00633C82">
            <w:pPr>
              <w:ind w:left="-142" w:right="-108"/>
              <w:jc w:val="center"/>
              <w:rPr>
                <w:sz w:val="24"/>
                <w:szCs w:val="24"/>
                <w:lang w:val="ru-RU"/>
              </w:rPr>
            </w:pPr>
          </w:p>
          <w:p w:rsidR="00EF2974" w:rsidRPr="00633C82" w:rsidRDefault="00EF2974" w:rsidP="00633C82">
            <w:pPr>
              <w:ind w:left="-142" w:right="-108"/>
              <w:jc w:val="center"/>
              <w:rPr>
                <w:sz w:val="24"/>
                <w:szCs w:val="24"/>
                <w:lang w:val="ru-RU"/>
              </w:rPr>
            </w:pPr>
          </w:p>
          <w:p w:rsidR="00EF2974" w:rsidRPr="00633C82" w:rsidRDefault="00EF2974" w:rsidP="00633C82">
            <w:pPr>
              <w:ind w:left="-142" w:right="-108"/>
              <w:jc w:val="center"/>
              <w:rPr>
                <w:sz w:val="24"/>
                <w:szCs w:val="24"/>
                <w:lang w:val="ru-RU"/>
              </w:rPr>
            </w:pPr>
          </w:p>
          <w:p w:rsidR="00EF2974" w:rsidRPr="00633C82" w:rsidRDefault="00EF2974" w:rsidP="00633C82">
            <w:pPr>
              <w:snapToGrid w:val="0"/>
              <w:ind w:left="-108" w:right="-119"/>
              <w:rPr>
                <w:sz w:val="24"/>
                <w:szCs w:val="24"/>
                <w:lang w:val="ru-RU"/>
              </w:rPr>
            </w:pPr>
          </w:p>
        </w:tc>
        <w:tc>
          <w:tcPr>
            <w:tcW w:w="6912" w:type="dxa"/>
          </w:tcPr>
          <w:p w:rsidR="00EF2974" w:rsidRPr="00633C82" w:rsidRDefault="00EF2974" w:rsidP="00E875EA">
            <w:pPr>
              <w:widowControl w:val="0"/>
              <w:tabs>
                <w:tab w:val="left" w:pos="321"/>
              </w:tabs>
              <w:ind w:left="-141" w:right="-119"/>
              <w:rPr>
                <w:b/>
                <w:noProof/>
                <w:sz w:val="24"/>
                <w:szCs w:val="24"/>
                <w:lang w:val="kk-KZ" w:eastAsia="ru-RU"/>
              </w:rPr>
            </w:pPr>
            <w:r w:rsidRPr="00633C82">
              <w:rPr>
                <w:b/>
                <w:noProof/>
                <w:sz w:val="24"/>
                <w:szCs w:val="24"/>
                <w:lang w:val="kk-KZ" w:eastAsia="ru-RU"/>
              </w:rPr>
              <w:t xml:space="preserve">Организационный этап. </w:t>
            </w:r>
          </w:p>
          <w:p w:rsidR="00EF2974" w:rsidRDefault="00EF2974" w:rsidP="00624533">
            <w:pPr>
              <w:widowControl w:val="0"/>
              <w:tabs>
                <w:tab w:val="left" w:pos="321"/>
              </w:tabs>
              <w:ind w:left="-141" w:right="-119"/>
              <w:jc w:val="both"/>
              <w:rPr>
                <w:sz w:val="24"/>
                <w:szCs w:val="24"/>
                <w:lang w:val="kk-KZ" w:eastAsia="en-GB"/>
              </w:rPr>
            </w:pPr>
            <w:r w:rsidRPr="00633C82">
              <w:rPr>
                <w:noProof/>
                <w:sz w:val="24"/>
                <w:szCs w:val="24"/>
                <w:lang w:val="kk-KZ" w:eastAsia="ru-RU"/>
              </w:rPr>
              <w:t xml:space="preserve">Приветствие учеников . Формирование психологического климата. </w:t>
            </w:r>
            <w:r w:rsidRPr="00633C82">
              <w:rPr>
                <w:sz w:val="24"/>
                <w:szCs w:val="24"/>
                <w:lang w:val="kk-KZ" w:eastAsia="en-GB"/>
              </w:rPr>
              <w:t xml:space="preserve">Для повторения </w:t>
            </w:r>
            <w:r>
              <w:rPr>
                <w:sz w:val="24"/>
                <w:szCs w:val="24"/>
                <w:lang w:val="kk-KZ" w:eastAsia="en-GB"/>
              </w:rPr>
              <w:t>метод «Снежный ком</w:t>
            </w:r>
            <w:r w:rsidRPr="00633C82">
              <w:rPr>
                <w:sz w:val="24"/>
                <w:szCs w:val="24"/>
                <w:lang w:val="kk-KZ" w:eastAsia="en-GB"/>
              </w:rPr>
              <w:t>».</w:t>
            </w:r>
          </w:p>
          <w:p w:rsidR="00EF2974" w:rsidRDefault="00EF2974" w:rsidP="00624533">
            <w:pPr>
              <w:widowControl w:val="0"/>
              <w:tabs>
                <w:tab w:val="left" w:pos="321"/>
              </w:tabs>
              <w:ind w:right="-119"/>
              <w:jc w:val="both"/>
              <w:rPr>
                <w:noProof/>
                <w:sz w:val="24"/>
                <w:szCs w:val="24"/>
                <w:lang w:val="kk-KZ" w:eastAsia="ru-RU"/>
              </w:rPr>
            </w:pPr>
          </w:p>
          <w:p w:rsidR="00EF2974" w:rsidRPr="00633C82" w:rsidRDefault="00EF2974" w:rsidP="00624533">
            <w:pPr>
              <w:widowControl w:val="0"/>
              <w:tabs>
                <w:tab w:val="left" w:pos="321"/>
              </w:tabs>
              <w:ind w:left="-141" w:right="-119"/>
              <w:jc w:val="both"/>
              <w:rPr>
                <w:noProof/>
                <w:sz w:val="24"/>
                <w:szCs w:val="24"/>
                <w:lang w:val="kk-KZ" w:eastAsia="ru-RU"/>
              </w:rPr>
            </w:pPr>
            <w:r w:rsidRPr="00633C82">
              <w:rPr>
                <w:sz w:val="24"/>
                <w:szCs w:val="24"/>
                <w:lang w:val="kk-KZ" w:eastAsia="en-GB"/>
              </w:rPr>
              <w:t>Для раскрытия содержания темы задаются следующие вопросы:</w:t>
            </w:r>
          </w:p>
          <w:p w:rsidR="00EF2974" w:rsidRPr="00633C82" w:rsidRDefault="00EF2974" w:rsidP="00624533">
            <w:pPr>
              <w:pStyle w:val="a9"/>
              <w:spacing w:before="0" w:beforeAutospacing="0" w:after="0" w:afterAutospacing="0"/>
              <w:ind w:left="-141" w:right="-119"/>
              <w:jc w:val="both"/>
              <w:rPr>
                <w:lang w:val="ru-RU"/>
              </w:rPr>
            </w:pPr>
            <w:r>
              <w:rPr>
                <w:lang w:val="ru-RU"/>
              </w:rPr>
              <w:t>1.</w:t>
            </w:r>
            <w:r w:rsidRPr="00633C82">
              <w:rPr>
                <w:lang w:val="ru-RU"/>
              </w:rPr>
              <w:t>Какие виды вязания вы знаете?</w:t>
            </w:r>
          </w:p>
          <w:p w:rsidR="00EF2974" w:rsidRPr="00633C82" w:rsidRDefault="00EF2974" w:rsidP="00624533">
            <w:pPr>
              <w:pStyle w:val="a9"/>
              <w:spacing w:before="0" w:beforeAutospacing="0" w:after="0" w:afterAutospacing="0"/>
              <w:ind w:left="-141" w:right="-119"/>
              <w:jc w:val="both"/>
              <w:rPr>
                <w:lang w:val="ru-RU"/>
              </w:rPr>
            </w:pPr>
            <w:r>
              <w:rPr>
                <w:lang w:val="ru-RU"/>
              </w:rPr>
              <w:t>2.</w:t>
            </w:r>
            <w:r w:rsidRPr="00633C82">
              <w:rPr>
                <w:lang w:val="ru-RU"/>
              </w:rPr>
              <w:t xml:space="preserve">Перечислите разновидности ниток и </w:t>
            </w:r>
            <w:proofErr w:type="gramStart"/>
            <w:r w:rsidRPr="00633C82">
              <w:rPr>
                <w:lang w:val="ru-RU"/>
              </w:rPr>
              <w:t>пряж</w:t>
            </w:r>
            <w:proofErr w:type="gramEnd"/>
            <w:r w:rsidRPr="00633C82">
              <w:rPr>
                <w:lang w:val="ru-RU"/>
              </w:rPr>
              <w:t xml:space="preserve"> применяемых при вязании.</w:t>
            </w:r>
          </w:p>
          <w:p w:rsidR="00EF2974" w:rsidRDefault="00EF2974" w:rsidP="00624533">
            <w:pPr>
              <w:ind w:left="-141" w:right="-119"/>
              <w:jc w:val="both"/>
              <w:rPr>
                <w:sz w:val="24"/>
                <w:szCs w:val="24"/>
                <w:lang w:val="ru-RU"/>
              </w:rPr>
            </w:pPr>
            <w:r>
              <w:rPr>
                <w:sz w:val="24"/>
                <w:szCs w:val="24"/>
                <w:lang w:val="ru-RU"/>
              </w:rPr>
              <w:t>3.</w:t>
            </w:r>
            <w:r w:rsidRPr="00421505">
              <w:rPr>
                <w:sz w:val="24"/>
                <w:szCs w:val="24"/>
                <w:lang w:val="ru-RU"/>
              </w:rPr>
              <w:t>Что такое прикладное искусство?</w:t>
            </w:r>
          </w:p>
          <w:p w:rsidR="00EF2974" w:rsidRDefault="00EF2974" w:rsidP="00624533">
            <w:pPr>
              <w:ind w:left="-141" w:right="-119"/>
              <w:jc w:val="both"/>
              <w:rPr>
                <w:sz w:val="24"/>
                <w:szCs w:val="24"/>
                <w:lang w:val="ru-RU"/>
              </w:rPr>
            </w:pPr>
          </w:p>
          <w:p w:rsidR="00EF2974" w:rsidRPr="00624533" w:rsidRDefault="00EF2974" w:rsidP="00624533">
            <w:pPr>
              <w:ind w:left="-141" w:right="-119"/>
              <w:jc w:val="both"/>
              <w:rPr>
                <w:sz w:val="24"/>
                <w:szCs w:val="24"/>
                <w:lang w:val="ru-RU"/>
              </w:rPr>
            </w:pPr>
            <w:r w:rsidRPr="006668A7">
              <w:rPr>
                <w:rFonts w:eastAsia="Arial"/>
                <w:spacing w:val="-1"/>
                <w:sz w:val="24"/>
                <w:szCs w:val="24"/>
                <w:lang w:val="kk-KZ"/>
              </w:rPr>
              <w:t>Сегодня на уроке мы рассмотрим технику вязания крючком, научимся вязать простые элементы по схеме.</w:t>
            </w:r>
          </w:p>
          <w:p w:rsidR="00EF2974" w:rsidRPr="00E875EA" w:rsidRDefault="00EF2974" w:rsidP="00624533">
            <w:pPr>
              <w:ind w:right="-119"/>
              <w:jc w:val="both"/>
              <w:rPr>
                <w:rFonts w:eastAsia="Arial"/>
                <w:sz w:val="24"/>
                <w:szCs w:val="24"/>
                <w:lang w:val="kk-KZ"/>
              </w:rPr>
            </w:pPr>
          </w:p>
          <w:p w:rsidR="00EF2974" w:rsidRDefault="00EF2974" w:rsidP="00624533">
            <w:pPr>
              <w:ind w:left="-141" w:right="-119"/>
              <w:jc w:val="both"/>
              <w:rPr>
                <w:b/>
                <w:lang w:val="ru-RU"/>
              </w:rPr>
            </w:pPr>
            <w:r w:rsidRPr="00633C82">
              <w:rPr>
                <w:rFonts w:eastAsia="Arial"/>
                <w:sz w:val="24"/>
                <w:szCs w:val="24"/>
                <w:lang w:val="ru-RU"/>
              </w:rPr>
              <w:t>Обзор темы  и целей урока.</w:t>
            </w:r>
            <w:r>
              <w:rPr>
                <w:rFonts w:eastAsia="Arial"/>
                <w:sz w:val="24"/>
                <w:szCs w:val="24"/>
                <w:lang w:val="ru-RU"/>
              </w:rPr>
              <w:t xml:space="preserve"> </w:t>
            </w:r>
            <w:proofErr w:type="spellStart"/>
            <w:r w:rsidRPr="00633C82">
              <w:rPr>
                <w:b/>
              </w:rPr>
              <w:t>Искусство</w:t>
            </w:r>
            <w:proofErr w:type="spellEnd"/>
            <w:r w:rsidRPr="00633C82">
              <w:rPr>
                <w:b/>
              </w:rPr>
              <w:t xml:space="preserve"> </w:t>
            </w:r>
            <w:proofErr w:type="spellStart"/>
            <w:r w:rsidRPr="00633C82">
              <w:rPr>
                <w:b/>
              </w:rPr>
              <w:t>вязания</w:t>
            </w:r>
            <w:proofErr w:type="spellEnd"/>
            <w:r w:rsidRPr="00633C82">
              <w:rPr>
                <w:b/>
              </w:rPr>
              <w:t xml:space="preserve">. Вязание крючком. </w:t>
            </w:r>
            <w:proofErr w:type="spellStart"/>
            <w:r w:rsidRPr="00633C82">
              <w:rPr>
                <w:b/>
              </w:rPr>
              <w:t>Приемы</w:t>
            </w:r>
            <w:proofErr w:type="spellEnd"/>
            <w:r w:rsidRPr="00633C82">
              <w:rPr>
                <w:b/>
              </w:rPr>
              <w:t xml:space="preserve"> и </w:t>
            </w:r>
            <w:proofErr w:type="spellStart"/>
            <w:r w:rsidRPr="00633C82">
              <w:rPr>
                <w:b/>
              </w:rPr>
              <w:t>техники</w:t>
            </w:r>
            <w:proofErr w:type="spellEnd"/>
            <w:r w:rsidRPr="00633C82">
              <w:rPr>
                <w:b/>
              </w:rPr>
              <w:t xml:space="preserve"> </w:t>
            </w:r>
            <w:proofErr w:type="spellStart"/>
            <w:r w:rsidRPr="00633C82">
              <w:rPr>
                <w:b/>
              </w:rPr>
              <w:t>вязания</w:t>
            </w:r>
            <w:proofErr w:type="spellEnd"/>
          </w:p>
          <w:p w:rsidR="00EF2974" w:rsidRPr="00624533" w:rsidRDefault="00EF2974" w:rsidP="00624533">
            <w:pPr>
              <w:ind w:left="-141" w:right="-119"/>
              <w:jc w:val="both"/>
              <w:rPr>
                <w:rFonts w:eastAsia="Arial"/>
                <w:sz w:val="24"/>
                <w:szCs w:val="24"/>
                <w:lang w:val="ru-RU"/>
              </w:rPr>
            </w:pPr>
            <w:r w:rsidRPr="00633C82">
              <w:rPr>
                <w:b/>
              </w:rPr>
              <w:t xml:space="preserve"> </w:t>
            </w:r>
          </w:p>
          <w:p w:rsidR="00EF2974" w:rsidRPr="00633C82" w:rsidRDefault="00EF2974" w:rsidP="00E875EA">
            <w:pPr>
              <w:tabs>
                <w:tab w:val="left" w:pos="406"/>
              </w:tabs>
              <w:ind w:left="-141" w:right="-119"/>
              <w:jc w:val="both"/>
              <w:rPr>
                <w:bCs/>
                <w:sz w:val="24"/>
                <w:szCs w:val="24"/>
                <w:lang w:val="ru-RU"/>
              </w:rPr>
            </w:pPr>
            <w:r w:rsidRPr="00633C82">
              <w:rPr>
                <w:bCs/>
                <w:sz w:val="24"/>
                <w:szCs w:val="24"/>
                <w:lang w:val="ru-RU"/>
              </w:rPr>
              <w:t>Н</w:t>
            </w:r>
            <w:r>
              <w:rPr>
                <w:bCs/>
                <w:sz w:val="24"/>
                <w:szCs w:val="24"/>
                <w:lang w:val="ru-RU"/>
              </w:rPr>
              <w:t>а начальном этапе урока обсуждение с учащимися видов</w:t>
            </w:r>
            <w:r w:rsidRPr="00633C82">
              <w:rPr>
                <w:bCs/>
                <w:sz w:val="24"/>
                <w:szCs w:val="24"/>
                <w:lang w:val="ru-RU"/>
              </w:rPr>
              <w:t xml:space="preserve"> и техники декоративно-прикладного искусства </w:t>
            </w:r>
            <w:r w:rsidRPr="00633C82">
              <w:rPr>
                <w:sz w:val="24"/>
                <w:szCs w:val="24"/>
                <w:lang w:val="ru-RU"/>
              </w:rPr>
              <w:t>казахской национальной и мировой культуры</w:t>
            </w:r>
            <w:r w:rsidRPr="00633C82">
              <w:rPr>
                <w:bCs/>
                <w:sz w:val="24"/>
                <w:szCs w:val="24"/>
                <w:lang w:val="ru-RU"/>
              </w:rPr>
              <w:t>:</w:t>
            </w:r>
          </w:p>
          <w:p w:rsidR="00EF2974" w:rsidRPr="00633C82" w:rsidRDefault="00EF2974" w:rsidP="00E875EA">
            <w:pPr>
              <w:pStyle w:val="a5"/>
              <w:tabs>
                <w:tab w:val="left" w:pos="406"/>
              </w:tabs>
              <w:ind w:left="-141" w:right="-119"/>
              <w:jc w:val="both"/>
              <w:rPr>
                <w:rFonts w:eastAsia="Calibri"/>
                <w:sz w:val="24"/>
                <w:szCs w:val="24"/>
                <w:lang w:val="ru-RU"/>
              </w:rPr>
            </w:pPr>
            <w:r>
              <w:rPr>
                <w:bCs/>
                <w:sz w:val="24"/>
                <w:szCs w:val="24"/>
                <w:lang w:val="ru-RU"/>
              </w:rPr>
              <w:t>1.</w:t>
            </w:r>
            <w:r w:rsidRPr="00633C82">
              <w:rPr>
                <w:bCs/>
                <w:sz w:val="24"/>
                <w:szCs w:val="24"/>
                <w:lang w:val="ru-RU"/>
              </w:rPr>
              <w:t>Какие виды ДПИ</w:t>
            </w:r>
            <w:r>
              <w:rPr>
                <w:bCs/>
                <w:sz w:val="24"/>
                <w:szCs w:val="24"/>
                <w:lang w:val="ru-RU"/>
              </w:rPr>
              <w:t xml:space="preserve"> </w:t>
            </w:r>
            <w:r w:rsidRPr="00633C82">
              <w:rPr>
                <w:bCs/>
                <w:sz w:val="24"/>
                <w:szCs w:val="24"/>
                <w:lang w:val="ru-RU"/>
              </w:rPr>
              <w:t>вы знаете?</w:t>
            </w:r>
          </w:p>
          <w:p w:rsidR="00EF2974" w:rsidRPr="00633C82" w:rsidRDefault="00EF2974" w:rsidP="00E875EA">
            <w:pPr>
              <w:pStyle w:val="a5"/>
              <w:tabs>
                <w:tab w:val="left" w:pos="406"/>
              </w:tabs>
              <w:ind w:left="-141" w:right="-119"/>
              <w:jc w:val="both"/>
              <w:rPr>
                <w:rFonts w:eastAsia="Calibri"/>
                <w:sz w:val="24"/>
                <w:szCs w:val="24"/>
                <w:lang w:val="ru-RU"/>
              </w:rPr>
            </w:pPr>
            <w:r>
              <w:rPr>
                <w:bCs/>
                <w:sz w:val="24"/>
                <w:szCs w:val="24"/>
                <w:lang w:val="ru-RU"/>
              </w:rPr>
              <w:t>2.</w:t>
            </w:r>
            <w:r w:rsidRPr="00633C82">
              <w:rPr>
                <w:bCs/>
                <w:sz w:val="24"/>
                <w:szCs w:val="24"/>
                <w:lang w:val="ru-RU"/>
              </w:rPr>
              <w:t>Какие материалы используются при изготовлении изделий ДПИ?</w:t>
            </w:r>
          </w:p>
          <w:p w:rsidR="00EF2974" w:rsidRDefault="00EF2974" w:rsidP="00E875EA">
            <w:pPr>
              <w:pStyle w:val="a5"/>
              <w:tabs>
                <w:tab w:val="left" w:pos="406"/>
              </w:tabs>
              <w:ind w:left="-141" w:right="-119"/>
              <w:jc w:val="both"/>
              <w:rPr>
                <w:bCs/>
                <w:sz w:val="24"/>
                <w:szCs w:val="24"/>
                <w:lang w:val="ru-RU"/>
              </w:rPr>
            </w:pPr>
            <w:r>
              <w:rPr>
                <w:bCs/>
                <w:sz w:val="24"/>
                <w:szCs w:val="24"/>
                <w:lang w:val="ru-RU"/>
              </w:rPr>
              <w:lastRenderedPageBreak/>
              <w:t>3.</w:t>
            </w:r>
            <w:r w:rsidRPr="00633C82">
              <w:rPr>
                <w:bCs/>
                <w:sz w:val="24"/>
                <w:szCs w:val="24"/>
                <w:lang w:val="ru-RU"/>
              </w:rPr>
              <w:t>Какие виды техники ДПИ вы знаете?</w:t>
            </w:r>
          </w:p>
          <w:p w:rsidR="00EF2974" w:rsidRDefault="00EF2974" w:rsidP="00E875EA">
            <w:pPr>
              <w:pStyle w:val="a5"/>
              <w:tabs>
                <w:tab w:val="left" w:pos="406"/>
              </w:tabs>
              <w:ind w:left="-141" w:right="-119"/>
              <w:jc w:val="both"/>
              <w:rPr>
                <w:rFonts w:eastAsia="Calibri"/>
                <w:sz w:val="24"/>
                <w:szCs w:val="24"/>
                <w:lang w:val="ru-RU"/>
              </w:rPr>
            </w:pPr>
            <w:r>
              <w:rPr>
                <w:rFonts w:eastAsia="Calibri"/>
                <w:noProof/>
                <w:sz w:val="24"/>
                <w:szCs w:val="24"/>
                <w:lang w:val="ru-RU" w:eastAsia="ru-RU"/>
              </w:rPr>
              <w:drawing>
                <wp:anchor distT="0" distB="0" distL="114300" distR="114300" simplePos="0" relativeHeight="251666432" behindDoc="0" locked="0" layoutInCell="1" allowOverlap="1">
                  <wp:simplePos x="0" y="0"/>
                  <wp:positionH relativeFrom="column">
                    <wp:posOffset>-39370</wp:posOffset>
                  </wp:positionH>
                  <wp:positionV relativeFrom="paragraph">
                    <wp:posOffset>157480</wp:posOffset>
                  </wp:positionV>
                  <wp:extent cx="4295775" cy="1895475"/>
                  <wp:effectExtent l="19050" t="0" r="9525"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4295775" cy="1895475"/>
                          </a:xfrm>
                          <a:prstGeom prst="rect">
                            <a:avLst/>
                          </a:prstGeom>
                          <a:noFill/>
                          <a:ln w="9525">
                            <a:noFill/>
                            <a:miter lim="800000"/>
                            <a:headEnd/>
                            <a:tailEnd/>
                          </a:ln>
                        </pic:spPr>
                      </pic:pic>
                    </a:graphicData>
                  </a:graphic>
                </wp:anchor>
              </w:drawing>
            </w:r>
          </w:p>
          <w:p w:rsidR="00EF2974" w:rsidRPr="0012747D" w:rsidRDefault="00EF2974" w:rsidP="00624533">
            <w:pPr>
              <w:pStyle w:val="ab"/>
              <w:tabs>
                <w:tab w:val="left" w:pos="-141"/>
              </w:tabs>
              <w:spacing w:line="240" w:lineRule="auto"/>
              <w:ind w:left="-141" w:right="-119" w:firstLine="0"/>
              <w:jc w:val="both"/>
              <w:rPr>
                <w:rFonts w:ascii="Times New Roman" w:hAnsi="Times New Roman" w:cs="Times New Roman"/>
                <w:color w:val="auto"/>
                <w:sz w:val="24"/>
                <w:szCs w:val="24"/>
              </w:rPr>
            </w:pPr>
            <w:r>
              <w:rPr>
                <w:rFonts w:ascii="Times New Roman" w:hAnsi="Times New Roman" w:cs="Times New Roman"/>
                <w:color w:val="auto"/>
                <w:sz w:val="24"/>
                <w:szCs w:val="24"/>
              </w:rPr>
              <w:t>1.</w:t>
            </w:r>
            <w:r w:rsidRPr="0012747D">
              <w:rPr>
                <w:rFonts w:ascii="Times New Roman" w:hAnsi="Times New Roman" w:cs="Times New Roman"/>
                <w:color w:val="auto"/>
                <w:sz w:val="24"/>
                <w:szCs w:val="24"/>
              </w:rPr>
              <w:t>Как вы думаете, каким способом выполнены изделия?</w:t>
            </w:r>
            <w:bookmarkStart w:id="2" w:name="bookmark184"/>
            <w:bookmarkEnd w:id="2"/>
          </w:p>
          <w:p w:rsidR="00EF2974" w:rsidRPr="0012747D" w:rsidRDefault="00EF2974" w:rsidP="00624533">
            <w:pPr>
              <w:pStyle w:val="ab"/>
              <w:tabs>
                <w:tab w:val="left" w:pos="-141"/>
              </w:tabs>
              <w:spacing w:line="240" w:lineRule="auto"/>
              <w:ind w:left="-141" w:right="-119" w:firstLine="0"/>
              <w:jc w:val="both"/>
              <w:rPr>
                <w:rFonts w:ascii="Times New Roman" w:hAnsi="Times New Roman" w:cs="Times New Roman"/>
                <w:color w:val="auto"/>
                <w:sz w:val="24"/>
                <w:szCs w:val="24"/>
              </w:rPr>
            </w:pPr>
            <w:r>
              <w:rPr>
                <w:rFonts w:ascii="Times New Roman" w:hAnsi="Times New Roman" w:cs="Times New Roman"/>
                <w:color w:val="auto"/>
                <w:sz w:val="24"/>
                <w:szCs w:val="24"/>
              </w:rPr>
              <w:t>2.</w:t>
            </w:r>
            <w:r w:rsidRPr="0012747D">
              <w:rPr>
                <w:rFonts w:ascii="Times New Roman" w:hAnsi="Times New Roman" w:cs="Times New Roman"/>
                <w:color w:val="auto"/>
                <w:sz w:val="24"/>
                <w:szCs w:val="24"/>
              </w:rPr>
              <w:t>Есть ли вязаные изделия в вашем гардеробе? Расскажите о них.</w:t>
            </w:r>
          </w:p>
          <w:p w:rsidR="00EF2974" w:rsidRPr="00624533" w:rsidRDefault="00EF2974" w:rsidP="00624533">
            <w:pPr>
              <w:tabs>
                <w:tab w:val="left" w:pos="406"/>
              </w:tabs>
              <w:ind w:right="-119"/>
              <w:jc w:val="both"/>
              <w:rPr>
                <w:rFonts w:eastAsia="Calibri"/>
                <w:sz w:val="24"/>
                <w:szCs w:val="24"/>
                <w:lang w:val="ru-RU"/>
              </w:rPr>
            </w:pPr>
          </w:p>
          <w:p w:rsidR="00EF2974" w:rsidRDefault="00EF2974" w:rsidP="00E875EA">
            <w:pPr>
              <w:pStyle w:val="a5"/>
              <w:tabs>
                <w:tab w:val="left" w:pos="406"/>
              </w:tabs>
              <w:ind w:left="-141" w:right="-119"/>
              <w:jc w:val="both"/>
              <w:rPr>
                <w:sz w:val="24"/>
                <w:szCs w:val="24"/>
                <w:lang w:val="ru-RU"/>
              </w:rPr>
            </w:pPr>
            <w:r>
              <w:rPr>
                <w:sz w:val="24"/>
                <w:szCs w:val="24"/>
                <w:lang w:val="ru-RU"/>
              </w:rPr>
              <w:t>Предлагаю</w:t>
            </w:r>
            <w:r w:rsidRPr="00633C82">
              <w:rPr>
                <w:sz w:val="24"/>
                <w:szCs w:val="24"/>
                <w:lang w:val="ru-RU"/>
              </w:rPr>
              <w:t xml:space="preserve">  учащимися рассмотреть узоры и цветовые сочетания </w:t>
            </w:r>
            <w:proofErr w:type="gramStart"/>
            <w:r w:rsidRPr="00633C82">
              <w:rPr>
                <w:sz w:val="24"/>
                <w:szCs w:val="24"/>
                <w:lang w:val="ru-RU"/>
              </w:rPr>
              <w:t>вязанных</w:t>
            </w:r>
            <w:proofErr w:type="gramEnd"/>
            <w:r w:rsidRPr="00633C82">
              <w:rPr>
                <w:sz w:val="24"/>
                <w:szCs w:val="24"/>
                <w:lang w:val="ru-RU"/>
              </w:rPr>
              <w:t xml:space="preserve"> предметов </w:t>
            </w:r>
            <w:r w:rsidRPr="00633C82">
              <w:rPr>
                <w:bCs/>
                <w:sz w:val="24"/>
                <w:szCs w:val="24"/>
                <w:lang w:val="ru-RU"/>
              </w:rPr>
              <w:t xml:space="preserve">декоративно-прикладного искусства </w:t>
            </w:r>
            <w:r w:rsidRPr="00633C82">
              <w:rPr>
                <w:sz w:val="24"/>
                <w:szCs w:val="24"/>
                <w:lang w:val="ru-RU"/>
              </w:rPr>
              <w:t xml:space="preserve">казахской национальной и мировой культуры. </w:t>
            </w:r>
          </w:p>
          <w:p w:rsidR="00EF2974" w:rsidRDefault="00EF2974" w:rsidP="00E875EA">
            <w:pPr>
              <w:pStyle w:val="a5"/>
              <w:tabs>
                <w:tab w:val="left" w:pos="406"/>
              </w:tabs>
              <w:ind w:left="-141" w:right="-119"/>
              <w:jc w:val="both"/>
              <w:rPr>
                <w:sz w:val="24"/>
                <w:szCs w:val="24"/>
                <w:lang w:val="ru-RU"/>
              </w:rPr>
            </w:pPr>
          </w:p>
          <w:p w:rsidR="00EF2974" w:rsidRPr="0007041B" w:rsidRDefault="00EF2974" w:rsidP="00E875EA">
            <w:pPr>
              <w:pStyle w:val="a5"/>
              <w:tabs>
                <w:tab w:val="left" w:pos="406"/>
              </w:tabs>
              <w:ind w:left="-141" w:right="-119"/>
              <w:jc w:val="both"/>
              <w:rPr>
                <w:b/>
                <w:sz w:val="24"/>
                <w:szCs w:val="24"/>
                <w:lang w:val="ru-RU"/>
              </w:rPr>
            </w:pPr>
            <w:r w:rsidRPr="0007041B">
              <w:rPr>
                <w:b/>
                <w:sz w:val="24"/>
                <w:szCs w:val="24"/>
                <w:lang w:val="ru-RU"/>
              </w:rPr>
              <w:t xml:space="preserve">Например: </w:t>
            </w:r>
          </w:p>
          <w:p w:rsidR="00EF2974" w:rsidRPr="00633C82" w:rsidRDefault="00EF2974" w:rsidP="00E875EA">
            <w:pPr>
              <w:pStyle w:val="a5"/>
              <w:tabs>
                <w:tab w:val="left" w:pos="406"/>
              </w:tabs>
              <w:ind w:left="-141" w:right="-119"/>
              <w:jc w:val="both"/>
              <w:rPr>
                <w:sz w:val="24"/>
                <w:szCs w:val="24"/>
                <w:shd w:val="clear" w:color="auto" w:fill="FFFFFF"/>
                <w:lang w:val="ru-RU"/>
              </w:rPr>
            </w:pPr>
            <w:proofErr w:type="spellStart"/>
            <w:r w:rsidRPr="00633C82">
              <w:rPr>
                <w:b/>
                <w:bCs/>
                <w:sz w:val="24"/>
                <w:szCs w:val="24"/>
                <w:shd w:val="clear" w:color="auto" w:fill="FFFFFF"/>
                <w:lang w:val="ru-RU"/>
              </w:rPr>
              <w:t>Амигуру́ми</w:t>
            </w:r>
            <w:proofErr w:type="spellEnd"/>
            <w:r>
              <w:rPr>
                <w:b/>
                <w:bCs/>
                <w:sz w:val="24"/>
                <w:szCs w:val="24"/>
                <w:shd w:val="clear" w:color="auto" w:fill="FFFFFF"/>
                <w:lang w:val="ru-RU"/>
              </w:rPr>
              <w:t xml:space="preserve"> </w:t>
            </w:r>
            <w:r w:rsidRPr="00633C82">
              <w:rPr>
                <w:sz w:val="24"/>
                <w:szCs w:val="24"/>
                <w:shd w:val="clear" w:color="auto" w:fill="FFFFFF"/>
                <w:lang w:val="ru-RU"/>
              </w:rPr>
              <w:t xml:space="preserve">– </w:t>
            </w:r>
            <w:hyperlink r:id="rId6" w:tooltip="Япония" w:history="1">
              <w:r w:rsidRPr="00633C82">
                <w:rPr>
                  <w:rStyle w:val="a8"/>
                  <w:color w:val="auto"/>
                  <w:sz w:val="24"/>
                  <w:szCs w:val="24"/>
                  <w:u w:val="none"/>
                  <w:shd w:val="clear" w:color="auto" w:fill="FFFFFF"/>
                  <w:lang w:val="ru-RU"/>
                </w:rPr>
                <w:t>японское</w:t>
              </w:r>
            </w:hyperlink>
            <w:r>
              <w:rPr>
                <w:sz w:val="24"/>
                <w:szCs w:val="24"/>
                <w:lang w:val="ru-RU"/>
              </w:rPr>
              <w:t xml:space="preserve"> </w:t>
            </w:r>
            <w:r w:rsidRPr="00633C82">
              <w:rPr>
                <w:sz w:val="24"/>
                <w:szCs w:val="24"/>
                <w:shd w:val="clear" w:color="auto" w:fill="FFFFFF"/>
                <w:lang w:val="ru-RU"/>
              </w:rPr>
              <w:t>искусство</w:t>
            </w:r>
            <w:r>
              <w:rPr>
                <w:sz w:val="24"/>
                <w:szCs w:val="24"/>
                <w:shd w:val="clear" w:color="auto" w:fill="FFFFFF"/>
                <w:lang w:val="ru-RU"/>
              </w:rPr>
              <w:t xml:space="preserve"> </w:t>
            </w:r>
            <w:hyperlink r:id="rId7" w:tooltip="Вязание на спицах (страница отсутствует)" w:history="1">
              <w:r w:rsidRPr="00633C82">
                <w:rPr>
                  <w:rStyle w:val="a8"/>
                  <w:color w:val="auto"/>
                  <w:sz w:val="24"/>
                  <w:szCs w:val="24"/>
                  <w:u w:val="none"/>
                  <w:shd w:val="clear" w:color="auto" w:fill="FFFFFF"/>
                  <w:lang w:val="ru-RU"/>
                </w:rPr>
                <w:t>вязания на спицах</w:t>
              </w:r>
            </w:hyperlink>
            <w:r>
              <w:rPr>
                <w:sz w:val="24"/>
                <w:szCs w:val="24"/>
                <w:lang w:val="ru-RU"/>
              </w:rPr>
              <w:t xml:space="preserve"> </w:t>
            </w:r>
            <w:r w:rsidRPr="00633C82">
              <w:rPr>
                <w:sz w:val="24"/>
                <w:szCs w:val="24"/>
                <w:shd w:val="clear" w:color="auto" w:fill="FFFFFF"/>
                <w:lang w:val="ru-RU"/>
              </w:rPr>
              <w:t>или</w:t>
            </w:r>
            <w:r>
              <w:rPr>
                <w:sz w:val="24"/>
                <w:szCs w:val="24"/>
                <w:shd w:val="clear" w:color="auto" w:fill="FFFFFF"/>
                <w:lang w:val="ru-RU"/>
              </w:rPr>
              <w:t xml:space="preserve"> </w:t>
            </w:r>
            <w:hyperlink r:id="rId8" w:tooltip="Вязание крючком" w:history="1">
              <w:r w:rsidRPr="00633C82">
                <w:rPr>
                  <w:rStyle w:val="a8"/>
                  <w:color w:val="auto"/>
                  <w:sz w:val="24"/>
                  <w:szCs w:val="24"/>
                  <w:u w:val="none"/>
                  <w:shd w:val="clear" w:color="auto" w:fill="FFFFFF"/>
                  <w:lang w:val="ru-RU"/>
                </w:rPr>
                <w:t>крючком</w:t>
              </w:r>
            </w:hyperlink>
            <w:r>
              <w:rPr>
                <w:sz w:val="24"/>
                <w:szCs w:val="24"/>
                <w:lang w:val="ru-RU"/>
              </w:rPr>
              <w:t xml:space="preserve"> </w:t>
            </w:r>
            <w:r w:rsidRPr="00633C82">
              <w:rPr>
                <w:sz w:val="24"/>
                <w:szCs w:val="24"/>
                <w:shd w:val="clear" w:color="auto" w:fill="FFFFFF"/>
                <w:lang w:val="ru-RU"/>
              </w:rPr>
              <w:t>маленьких,</w:t>
            </w:r>
            <w:r>
              <w:rPr>
                <w:sz w:val="24"/>
                <w:szCs w:val="24"/>
                <w:shd w:val="clear" w:color="auto" w:fill="FFFFFF"/>
                <w:lang w:val="ru-RU"/>
              </w:rPr>
              <w:t xml:space="preserve"> </w:t>
            </w:r>
            <w:hyperlink r:id="rId9" w:tooltip="Мягкая игрушка" w:history="1">
              <w:r w:rsidRPr="00633C82">
                <w:rPr>
                  <w:rStyle w:val="a8"/>
                  <w:color w:val="auto"/>
                  <w:sz w:val="24"/>
                  <w:szCs w:val="24"/>
                  <w:u w:val="none"/>
                  <w:shd w:val="clear" w:color="auto" w:fill="FFFFFF"/>
                  <w:lang w:val="ru-RU"/>
                </w:rPr>
                <w:t>мягких зверушек</w:t>
              </w:r>
            </w:hyperlink>
            <w:r>
              <w:rPr>
                <w:sz w:val="24"/>
                <w:szCs w:val="24"/>
                <w:lang w:val="ru-RU"/>
              </w:rPr>
              <w:t xml:space="preserve"> </w:t>
            </w:r>
            <w:r w:rsidRPr="00633C82">
              <w:rPr>
                <w:sz w:val="24"/>
                <w:szCs w:val="24"/>
                <w:shd w:val="clear" w:color="auto" w:fill="FFFFFF"/>
                <w:lang w:val="ru-RU"/>
              </w:rPr>
              <w:t>и человекоподобных существ;</w:t>
            </w:r>
          </w:p>
          <w:p w:rsidR="00EF2974" w:rsidRPr="00633C82" w:rsidRDefault="00EF2974" w:rsidP="00E875EA">
            <w:pPr>
              <w:pStyle w:val="a5"/>
              <w:tabs>
                <w:tab w:val="left" w:pos="406"/>
              </w:tabs>
              <w:ind w:left="-141" w:right="-119"/>
              <w:jc w:val="both"/>
              <w:rPr>
                <w:sz w:val="24"/>
                <w:szCs w:val="24"/>
                <w:shd w:val="clear" w:color="auto" w:fill="FFFFFF"/>
                <w:lang w:val="ru-RU"/>
              </w:rPr>
            </w:pPr>
            <w:r w:rsidRPr="00633C82">
              <w:rPr>
                <w:b/>
                <w:bCs/>
                <w:sz w:val="24"/>
                <w:szCs w:val="24"/>
                <w:shd w:val="clear" w:color="auto" w:fill="FFFFFF"/>
                <w:lang w:val="ru-RU"/>
              </w:rPr>
              <w:t>Вязание</w:t>
            </w:r>
            <w:r>
              <w:rPr>
                <w:b/>
                <w:bCs/>
                <w:sz w:val="24"/>
                <w:szCs w:val="24"/>
                <w:shd w:val="clear" w:color="auto" w:fill="FFFFFF"/>
                <w:lang w:val="ru-RU"/>
              </w:rPr>
              <w:t xml:space="preserve"> </w:t>
            </w:r>
            <w:r w:rsidRPr="00633C82">
              <w:rPr>
                <w:b/>
                <w:bCs/>
                <w:sz w:val="24"/>
                <w:szCs w:val="24"/>
                <w:shd w:val="clear" w:color="auto" w:fill="FFFFFF"/>
                <w:lang w:val="ru-RU"/>
              </w:rPr>
              <w:t xml:space="preserve"> на вилке</w:t>
            </w:r>
            <w:r w:rsidRPr="00633C82">
              <w:rPr>
                <w:rStyle w:val="apple-converted-space"/>
                <w:sz w:val="24"/>
                <w:szCs w:val="24"/>
                <w:lang w:val="ru-RU"/>
              </w:rPr>
              <w:t xml:space="preserve"> – </w:t>
            </w:r>
            <w:hyperlink r:id="rId10" w:tooltip="Вязание крючком" w:history="1">
              <w:r w:rsidRPr="00633C82">
                <w:rPr>
                  <w:rStyle w:val="a8"/>
                  <w:color w:val="auto"/>
                  <w:sz w:val="24"/>
                  <w:szCs w:val="24"/>
                  <w:u w:val="none"/>
                  <w:shd w:val="clear" w:color="auto" w:fill="FFFFFF"/>
                  <w:lang w:val="ru-RU"/>
                </w:rPr>
                <w:t>вязание крючком</w:t>
              </w:r>
            </w:hyperlink>
            <w:r>
              <w:rPr>
                <w:sz w:val="24"/>
                <w:szCs w:val="24"/>
                <w:lang w:val="ru-RU"/>
              </w:rPr>
              <w:t xml:space="preserve"> </w:t>
            </w:r>
            <w:r w:rsidRPr="00633C82">
              <w:rPr>
                <w:sz w:val="24"/>
                <w:szCs w:val="24"/>
                <w:shd w:val="clear" w:color="auto" w:fill="FFFFFF"/>
                <w:lang w:val="ru-RU"/>
              </w:rPr>
              <w:t>на куске толстой проволоки, согнутой в виде буквы «U»;</w:t>
            </w:r>
          </w:p>
          <w:p w:rsidR="00EF2974" w:rsidRPr="00371C73" w:rsidRDefault="00EF2974" w:rsidP="00371C73">
            <w:pPr>
              <w:pStyle w:val="a5"/>
              <w:tabs>
                <w:tab w:val="left" w:pos="406"/>
              </w:tabs>
              <w:ind w:left="-141" w:right="-119"/>
              <w:jc w:val="both"/>
              <w:rPr>
                <w:sz w:val="24"/>
                <w:szCs w:val="24"/>
                <w:shd w:val="clear" w:color="auto" w:fill="FFFFFF"/>
                <w:lang w:val="ru-RU"/>
              </w:rPr>
            </w:pPr>
            <w:proofErr w:type="spellStart"/>
            <w:r w:rsidRPr="00633C82">
              <w:rPr>
                <w:b/>
                <w:sz w:val="24"/>
                <w:szCs w:val="24"/>
                <w:shd w:val="clear" w:color="auto" w:fill="FFFFFF"/>
                <w:lang w:val="ru-RU"/>
              </w:rPr>
              <w:t>Фриформ</w:t>
            </w:r>
            <w:proofErr w:type="spellEnd"/>
            <w:r>
              <w:rPr>
                <w:b/>
                <w:sz w:val="24"/>
                <w:szCs w:val="24"/>
                <w:shd w:val="clear" w:color="auto" w:fill="FFFFFF"/>
                <w:lang w:val="ru-RU"/>
              </w:rPr>
              <w:t xml:space="preserve"> </w:t>
            </w:r>
            <w:r w:rsidRPr="00633C82">
              <w:rPr>
                <w:sz w:val="24"/>
                <w:szCs w:val="24"/>
                <w:shd w:val="clear" w:color="auto" w:fill="FFFFFF"/>
                <w:lang w:val="ru-RU"/>
              </w:rPr>
              <w:t xml:space="preserve"> – объемная </w:t>
            </w:r>
            <w:r w:rsidRPr="00633C82">
              <w:rPr>
                <w:sz w:val="24"/>
                <w:szCs w:val="24"/>
                <w:lang w:val="ru-RU"/>
              </w:rPr>
              <w:t>свободная форма</w:t>
            </w:r>
            <w:r w:rsidRPr="00633C82">
              <w:rPr>
                <w:sz w:val="24"/>
                <w:szCs w:val="24"/>
                <w:shd w:val="clear" w:color="auto" w:fill="FFFFFF"/>
                <w:lang w:val="ru-RU"/>
              </w:rPr>
              <w:t xml:space="preserve"> вязания крючком и др.</w:t>
            </w:r>
          </w:p>
        </w:tc>
        <w:tc>
          <w:tcPr>
            <w:tcW w:w="3402" w:type="dxa"/>
          </w:tcPr>
          <w:p w:rsidR="00EF2974" w:rsidRPr="00633C82" w:rsidRDefault="00EF2974" w:rsidP="00633C82">
            <w:pPr>
              <w:pStyle w:val="a5"/>
              <w:widowControl w:val="0"/>
              <w:tabs>
                <w:tab w:val="left" w:pos="-108"/>
              </w:tabs>
              <w:ind w:left="-108" w:right="-108"/>
              <w:jc w:val="both"/>
              <w:rPr>
                <w:sz w:val="24"/>
                <w:szCs w:val="24"/>
                <w:lang w:val="kk-KZ" w:eastAsia="en-GB"/>
              </w:rPr>
            </w:pPr>
            <w:r w:rsidRPr="00633C82">
              <w:rPr>
                <w:sz w:val="24"/>
                <w:szCs w:val="24"/>
                <w:lang w:val="kk-KZ" w:eastAsia="en-GB"/>
              </w:rPr>
              <w:lastRenderedPageBreak/>
              <w:t>Ученики приветствуют друг друга и желают друг другу удачи.</w:t>
            </w:r>
          </w:p>
          <w:p w:rsidR="00EF2974" w:rsidRPr="00633C82" w:rsidRDefault="00EF2974" w:rsidP="00633C82">
            <w:pPr>
              <w:pStyle w:val="a5"/>
              <w:widowControl w:val="0"/>
              <w:tabs>
                <w:tab w:val="left" w:pos="-108"/>
              </w:tabs>
              <w:ind w:left="-108" w:right="-108"/>
              <w:jc w:val="both"/>
              <w:rPr>
                <w:sz w:val="24"/>
                <w:szCs w:val="24"/>
                <w:lang w:val="kk-KZ" w:eastAsia="en-GB"/>
              </w:rPr>
            </w:pPr>
          </w:p>
          <w:p w:rsidR="00EF2974" w:rsidRPr="00633C82" w:rsidRDefault="00EF2974" w:rsidP="00633C82">
            <w:pPr>
              <w:pStyle w:val="a5"/>
              <w:widowControl w:val="0"/>
              <w:tabs>
                <w:tab w:val="left" w:pos="-108"/>
              </w:tabs>
              <w:ind w:left="-108" w:right="-108"/>
              <w:jc w:val="both"/>
              <w:rPr>
                <w:sz w:val="24"/>
                <w:szCs w:val="24"/>
                <w:lang w:val="kk-KZ" w:eastAsia="en-GB"/>
              </w:rPr>
            </w:pPr>
          </w:p>
          <w:p w:rsidR="00EF2974" w:rsidRPr="00633C82" w:rsidRDefault="00EF2974" w:rsidP="00633C82">
            <w:pPr>
              <w:pStyle w:val="a5"/>
              <w:widowControl w:val="0"/>
              <w:tabs>
                <w:tab w:val="left" w:pos="-108"/>
              </w:tabs>
              <w:ind w:left="-108" w:right="-108"/>
              <w:jc w:val="both"/>
              <w:rPr>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r w:rsidRPr="00633C82">
              <w:rPr>
                <w:rFonts w:ascii="Times New Roman" w:hAnsi="Times New Roman" w:cs="Times New Roman"/>
                <w:bCs/>
                <w:sz w:val="24"/>
                <w:szCs w:val="24"/>
                <w:lang w:val="kk-KZ" w:eastAsia="en-GB"/>
              </w:rPr>
              <w:t>Ученики отвечают на контрольные вопросы, используя метод "Думай, присоединяйся, делись"</w:t>
            </w:r>
            <w:r>
              <w:rPr>
                <w:rFonts w:ascii="Times New Roman" w:hAnsi="Times New Roman" w:cs="Times New Roman"/>
                <w:bCs/>
                <w:sz w:val="24"/>
                <w:szCs w:val="24"/>
                <w:lang w:val="kk-KZ" w:eastAsia="en-GB"/>
              </w:rPr>
              <w:t>.</w:t>
            </w: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633C82">
            <w:pPr>
              <w:pStyle w:val="HTML"/>
              <w:shd w:val="clear" w:color="auto" w:fill="FFFFFF"/>
              <w:tabs>
                <w:tab w:val="clear" w:pos="916"/>
                <w:tab w:val="left" w:pos="-108"/>
              </w:tabs>
              <w:ind w:left="-108" w:right="-108"/>
              <w:jc w:val="both"/>
              <w:rPr>
                <w:rFonts w:ascii="Times New Roman" w:hAnsi="Times New Roman" w:cs="Times New Roman"/>
                <w:bCs/>
                <w:sz w:val="24"/>
                <w:szCs w:val="24"/>
                <w:lang w:val="kk-KZ" w:eastAsia="en-GB"/>
              </w:rPr>
            </w:pPr>
          </w:p>
          <w:p w:rsidR="00EF2974" w:rsidRDefault="00EF2974" w:rsidP="0007041B">
            <w:pPr>
              <w:tabs>
                <w:tab w:val="left" w:pos="406"/>
              </w:tabs>
              <w:ind w:left="-108" w:right="-119"/>
              <w:contextualSpacing/>
              <w:jc w:val="both"/>
              <w:rPr>
                <w:sz w:val="24"/>
                <w:szCs w:val="24"/>
                <w:lang w:val="ru-RU"/>
              </w:rPr>
            </w:pPr>
            <w:r w:rsidRPr="00633C82">
              <w:rPr>
                <w:sz w:val="24"/>
                <w:szCs w:val="24"/>
                <w:lang w:val="ru-RU"/>
              </w:rPr>
              <w:t xml:space="preserve">Ученики знакомятся с изделиями, выполненными в технике вязания (крючком и спицами), видами, приемами, материалами и инструментами  для вязания. </w:t>
            </w:r>
          </w:p>
          <w:p w:rsidR="00EF2974" w:rsidRDefault="00EF2974" w:rsidP="0007041B">
            <w:pPr>
              <w:tabs>
                <w:tab w:val="left" w:pos="406"/>
              </w:tabs>
              <w:ind w:left="-108" w:right="-119"/>
              <w:contextualSpacing/>
              <w:jc w:val="both"/>
              <w:rPr>
                <w:sz w:val="24"/>
                <w:szCs w:val="24"/>
                <w:lang w:val="ru-RU"/>
              </w:rPr>
            </w:pPr>
          </w:p>
          <w:p w:rsidR="00EF2974" w:rsidRDefault="00EF2974" w:rsidP="0007041B">
            <w:pPr>
              <w:tabs>
                <w:tab w:val="left" w:pos="406"/>
              </w:tabs>
              <w:ind w:left="-108" w:right="-119"/>
              <w:contextualSpacing/>
              <w:jc w:val="both"/>
              <w:rPr>
                <w:sz w:val="24"/>
                <w:szCs w:val="24"/>
                <w:lang w:val="ru-RU"/>
              </w:rPr>
            </w:pPr>
          </w:p>
          <w:p w:rsidR="00EF2974" w:rsidRDefault="00EF2974" w:rsidP="0007041B">
            <w:pPr>
              <w:tabs>
                <w:tab w:val="left" w:pos="406"/>
              </w:tabs>
              <w:ind w:left="-108" w:right="-119"/>
              <w:contextualSpacing/>
              <w:jc w:val="both"/>
              <w:rPr>
                <w:sz w:val="24"/>
                <w:szCs w:val="24"/>
                <w:lang w:val="ru-RU"/>
              </w:rPr>
            </w:pPr>
          </w:p>
          <w:p w:rsidR="00EF2974" w:rsidRDefault="00EF2974" w:rsidP="0007041B">
            <w:pPr>
              <w:tabs>
                <w:tab w:val="left" w:pos="406"/>
              </w:tabs>
              <w:ind w:left="-108" w:right="-119"/>
              <w:contextualSpacing/>
              <w:jc w:val="both"/>
              <w:rPr>
                <w:sz w:val="24"/>
                <w:szCs w:val="24"/>
                <w:lang w:val="ru-RU"/>
              </w:rPr>
            </w:pPr>
          </w:p>
          <w:p w:rsidR="00EF2974" w:rsidRDefault="00EF2974" w:rsidP="0007041B">
            <w:pPr>
              <w:tabs>
                <w:tab w:val="left" w:pos="406"/>
              </w:tabs>
              <w:ind w:left="-108" w:right="-119"/>
              <w:contextualSpacing/>
              <w:jc w:val="both"/>
              <w:rPr>
                <w:sz w:val="24"/>
                <w:szCs w:val="24"/>
                <w:lang w:val="ru-RU"/>
              </w:rPr>
            </w:pPr>
          </w:p>
          <w:p w:rsidR="00EF2974" w:rsidRDefault="00EF2974" w:rsidP="0007041B">
            <w:pPr>
              <w:tabs>
                <w:tab w:val="left" w:pos="406"/>
              </w:tabs>
              <w:ind w:left="-108" w:right="-119"/>
              <w:contextualSpacing/>
              <w:jc w:val="both"/>
              <w:rPr>
                <w:sz w:val="24"/>
                <w:szCs w:val="24"/>
                <w:lang w:val="ru-RU"/>
              </w:rPr>
            </w:pPr>
          </w:p>
          <w:p w:rsidR="00EF2974" w:rsidRDefault="00EF2974" w:rsidP="0007041B">
            <w:pPr>
              <w:ind w:left="-108" w:right="-119"/>
              <w:contextualSpacing/>
              <w:jc w:val="both"/>
              <w:rPr>
                <w:sz w:val="24"/>
                <w:szCs w:val="24"/>
                <w:lang w:val="ru-RU"/>
              </w:rPr>
            </w:pPr>
            <w:r w:rsidRPr="00633C82">
              <w:rPr>
                <w:sz w:val="24"/>
                <w:szCs w:val="24"/>
                <w:lang w:val="ru-RU"/>
              </w:rPr>
              <w:t xml:space="preserve">Учащиеся в группах исследует техники вязания крючком. </w:t>
            </w:r>
          </w:p>
          <w:p w:rsidR="00EF2974" w:rsidRDefault="00EF2974" w:rsidP="0007041B">
            <w:pPr>
              <w:ind w:left="-108" w:right="-119"/>
              <w:contextualSpacing/>
              <w:jc w:val="both"/>
              <w:rPr>
                <w:sz w:val="24"/>
                <w:szCs w:val="24"/>
                <w:lang w:val="ru-RU"/>
              </w:rPr>
            </w:pPr>
            <w:r w:rsidRPr="00633C82">
              <w:rPr>
                <w:sz w:val="24"/>
                <w:szCs w:val="24"/>
                <w:lang w:val="ru-RU"/>
              </w:rPr>
              <w:t xml:space="preserve">Далее учащиеся объясняют классу о проделанной работе и своих наблюдениях. </w:t>
            </w:r>
          </w:p>
          <w:p w:rsidR="00EF2974" w:rsidRPr="00633C82" w:rsidRDefault="00EF2974" w:rsidP="0007041B">
            <w:pPr>
              <w:ind w:left="-108" w:right="-119"/>
              <w:contextualSpacing/>
              <w:jc w:val="both"/>
              <w:rPr>
                <w:sz w:val="24"/>
                <w:szCs w:val="24"/>
                <w:lang w:val="ru-RU"/>
              </w:rPr>
            </w:pPr>
            <w:proofErr w:type="gramStart"/>
            <w:r w:rsidRPr="00633C82">
              <w:rPr>
                <w:sz w:val="24"/>
                <w:szCs w:val="24"/>
                <w:lang w:val="ru-RU"/>
              </w:rPr>
              <w:t>Обсуждая и дополняя работы друг друга</w:t>
            </w:r>
            <w:proofErr w:type="gramEnd"/>
            <w:r w:rsidRPr="00633C82">
              <w:rPr>
                <w:sz w:val="24"/>
                <w:szCs w:val="24"/>
                <w:lang w:val="ru-RU"/>
              </w:rPr>
              <w:t>.</w:t>
            </w:r>
          </w:p>
          <w:p w:rsidR="00EF2974" w:rsidRDefault="00EF2974" w:rsidP="0007041B">
            <w:pPr>
              <w:tabs>
                <w:tab w:val="left" w:pos="406"/>
              </w:tabs>
              <w:ind w:left="-108" w:right="-119"/>
              <w:contextualSpacing/>
              <w:jc w:val="both"/>
              <w:rPr>
                <w:sz w:val="24"/>
                <w:szCs w:val="24"/>
                <w:lang w:val="ru-RU"/>
              </w:rPr>
            </w:pPr>
          </w:p>
          <w:p w:rsidR="00EF2974" w:rsidRDefault="00EF2974" w:rsidP="0007041B">
            <w:pPr>
              <w:tabs>
                <w:tab w:val="left" w:pos="406"/>
              </w:tabs>
              <w:ind w:left="-108" w:right="-119"/>
              <w:contextualSpacing/>
              <w:jc w:val="both"/>
              <w:rPr>
                <w:sz w:val="24"/>
                <w:szCs w:val="24"/>
                <w:lang w:val="ru-RU"/>
              </w:rPr>
            </w:pPr>
          </w:p>
          <w:p w:rsidR="00EF2974" w:rsidRDefault="00EF2974" w:rsidP="00624533">
            <w:pPr>
              <w:tabs>
                <w:tab w:val="left" w:pos="406"/>
              </w:tabs>
              <w:ind w:right="-119"/>
              <w:contextualSpacing/>
              <w:jc w:val="both"/>
              <w:rPr>
                <w:sz w:val="24"/>
                <w:szCs w:val="24"/>
                <w:lang w:val="ru-RU"/>
              </w:rPr>
            </w:pPr>
          </w:p>
          <w:p w:rsidR="00EF2974" w:rsidRPr="00624533" w:rsidRDefault="00EF2974" w:rsidP="00624533">
            <w:pPr>
              <w:ind w:left="-108" w:right="-119"/>
              <w:contextualSpacing/>
              <w:jc w:val="both"/>
              <w:rPr>
                <w:sz w:val="24"/>
                <w:szCs w:val="24"/>
                <w:lang w:val="ru-RU"/>
              </w:rPr>
            </w:pPr>
            <w:r w:rsidRPr="00633C82">
              <w:rPr>
                <w:sz w:val="24"/>
                <w:szCs w:val="24"/>
                <w:lang w:val="ru-RU"/>
              </w:rPr>
              <w:t xml:space="preserve">В ходе ознакомления видами вязания ученики </w:t>
            </w:r>
            <w:r>
              <w:rPr>
                <w:sz w:val="24"/>
                <w:szCs w:val="24"/>
                <w:lang w:val="ru-RU"/>
              </w:rPr>
              <w:t>задают</w:t>
            </w:r>
            <w:r w:rsidRPr="00633C82">
              <w:rPr>
                <w:sz w:val="24"/>
                <w:szCs w:val="24"/>
                <w:lang w:val="ru-RU"/>
              </w:rPr>
              <w:t xml:space="preserve"> друг другу вопросы.</w:t>
            </w:r>
          </w:p>
        </w:tc>
        <w:tc>
          <w:tcPr>
            <w:tcW w:w="2552" w:type="dxa"/>
          </w:tcPr>
          <w:p w:rsidR="00EF2974" w:rsidRPr="00633C82" w:rsidRDefault="00EF2974" w:rsidP="00633C82">
            <w:pPr>
              <w:ind w:left="-141" w:right="-119"/>
              <w:jc w:val="center"/>
              <w:rPr>
                <w:sz w:val="24"/>
                <w:szCs w:val="24"/>
                <w:lang w:val="kk-KZ" w:eastAsia="en-GB"/>
              </w:rPr>
            </w:pPr>
            <w:r w:rsidRPr="00633C82">
              <w:rPr>
                <w:b/>
                <w:sz w:val="24"/>
                <w:szCs w:val="24"/>
                <w:lang w:val="kk-KZ" w:eastAsia="en-GB"/>
              </w:rPr>
              <w:lastRenderedPageBreak/>
              <w:t>Формирующее оценивание:</w:t>
            </w:r>
          </w:p>
          <w:p w:rsidR="00EF2974" w:rsidRPr="00633C82" w:rsidRDefault="00EF2974" w:rsidP="00633C82">
            <w:pPr>
              <w:ind w:left="-141" w:right="-119"/>
              <w:jc w:val="both"/>
              <w:rPr>
                <w:sz w:val="24"/>
                <w:szCs w:val="24"/>
                <w:lang w:val="kk-KZ" w:eastAsia="en-GB"/>
              </w:rPr>
            </w:pPr>
            <w:r w:rsidRPr="00633C82">
              <w:rPr>
                <w:sz w:val="24"/>
                <w:szCs w:val="24"/>
                <w:lang w:val="kk-KZ" w:eastAsia="en-GB"/>
              </w:rPr>
              <w:t>Оценивают друг друга.</w:t>
            </w: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ru-RU"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left="-141" w:right="-119"/>
              <w:jc w:val="both"/>
              <w:rPr>
                <w:sz w:val="24"/>
                <w:szCs w:val="24"/>
                <w:lang w:val="kk-KZ" w:eastAsia="en-GB"/>
              </w:rPr>
            </w:pPr>
          </w:p>
          <w:p w:rsidR="00EF2974" w:rsidRPr="00633C82" w:rsidRDefault="00EF2974" w:rsidP="00633C82">
            <w:pPr>
              <w:ind w:right="-119"/>
              <w:jc w:val="both"/>
              <w:rPr>
                <w:sz w:val="24"/>
                <w:szCs w:val="24"/>
                <w:lang w:val="kk-KZ" w:eastAsia="en-GB"/>
              </w:rPr>
            </w:pPr>
          </w:p>
          <w:p w:rsidR="00EF2974" w:rsidRPr="00633C82" w:rsidRDefault="00EF2974" w:rsidP="00633C82">
            <w:pPr>
              <w:ind w:left="-141" w:right="-119"/>
              <w:jc w:val="both"/>
              <w:rPr>
                <w:sz w:val="24"/>
                <w:szCs w:val="24"/>
                <w:lang w:val="kk-KZ" w:eastAsia="en-GB"/>
              </w:rPr>
            </w:pPr>
            <w:r w:rsidRPr="00633C82">
              <w:rPr>
                <w:sz w:val="24"/>
                <w:szCs w:val="24"/>
                <w:lang w:val="ru-RU"/>
              </w:rPr>
              <w:t>Словесное оценивание учителем.</w:t>
            </w:r>
          </w:p>
          <w:p w:rsidR="00EF2974" w:rsidRPr="00633C82" w:rsidRDefault="00EF2974" w:rsidP="00633C82">
            <w:pPr>
              <w:ind w:left="-108" w:right="-119"/>
              <w:jc w:val="both"/>
              <w:rPr>
                <w:sz w:val="24"/>
                <w:szCs w:val="24"/>
                <w:lang w:val="kk-KZ"/>
              </w:rPr>
            </w:pPr>
          </w:p>
        </w:tc>
        <w:tc>
          <w:tcPr>
            <w:tcW w:w="2018" w:type="dxa"/>
            <w:vMerge w:val="restart"/>
          </w:tcPr>
          <w:p w:rsidR="00EF2974" w:rsidRPr="00633C82" w:rsidRDefault="00EF2974" w:rsidP="00633C82">
            <w:pPr>
              <w:ind w:left="-108" w:right="-119"/>
              <w:jc w:val="center"/>
              <w:rPr>
                <w:rFonts w:eastAsia="Arial Unicode MS"/>
                <w:sz w:val="24"/>
                <w:szCs w:val="24"/>
                <w:lang w:val="ru-RU" w:eastAsia="ru-RU"/>
              </w:rPr>
            </w:pPr>
            <w:r w:rsidRPr="00633C82">
              <w:rPr>
                <w:rFonts w:eastAsia="Arial Unicode MS"/>
                <w:sz w:val="24"/>
                <w:szCs w:val="24"/>
                <w:lang w:val="ru-RU" w:eastAsia="ru-RU"/>
              </w:rPr>
              <w:lastRenderedPageBreak/>
              <w:t xml:space="preserve">Презентация к уроку </w:t>
            </w:r>
          </w:p>
          <w:p w:rsidR="00EF2974" w:rsidRPr="00633C82" w:rsidRDefault="00EF2974" w:rsidP="00633C82">
            <w:pPr>
              <w:ind w:left="-108" w:right="-119"/>
              <w:jc w:val="center"/>
              <w:rPr>
                <w:sz w:val="24"/>
                <w:szCs w:val="24"/>
                <w:lang w:val="ru-RU"/>
              </w:rPr>
            </w:pPr>
          </w:p>
          <w:p w:rsidR="00EF2974" w:rsidRDefault="00EF2974" w:rsidP="00633C82">
            <w:pPr>
              <w:ind w:left="-108" w:right="-108"/>
              <w:rPr>
                <w:i/>
                <w:sz w:val="24"/>
                <w:szCs w:val="24"/>
                <w:lang w:val="ru-RU"/>
              </w:rPr>
            </w:pPr>
            <w:r w:rsidRPr="00633C82">
              <w:rPr>
                <w:i/>
                <w:sz w:val="24"/>
                <w:szCs w:val="24"/>
                <w:lang w:val="ru-RU"/>
              </w:rPr>
              <w:t xml:space="preserve">Ссылки на видео, интернет-ресурсы, страницы учебника 34-35. Галерея. </w:t>
            </w:r>
          </w:p>
          <w:p w:rsidR="00EF2974" w:rsidRPr="00633C82" w:rsidRDefault="00EF2974" w:rsidP="00633C82">
            <w:pPr>
              <w:ind w:left="-108" w:right="-108"/>
              <w:rPr>
                <w:i/>
                <w:sz w:val="24"/>
                <w:szCs w:val="24"/>
                <w:lang w:val="ru-RU"/>
              </w:rPr>
            </w:pPr>
          </w:p>
          <w:p w:rsidR="00EF2974" w:rsidRDefault="00EF2974" w:rsidP="00633C82">
            <w:pPr>
              <w:ind w:left="-108" w:right="-74"/>
              <w:contextualSpacing/>
              <w:jc w:val="both"/>
              <w:rPr>
                <w:sz w:val="24"/>
                <w:szCs w:val="24"/>
                <w:lang w:val="ru-RU"/>
              </w:rPr>
            </w:pPr>
            <w:r w:rsidRPr="00633C82">
              <w:rPr>
                <w:sz w:val="24"/>
                <w:szCs w:val="24"/>
                <w:lang w:val="ru-RU"/>
              </w:rPr>
              <w:t>Разнообразные изделия  вязания с крючком и спицами.</w:t>
            </w:r>
          </w:p>
          <w:p w:rsidR="00EF2974" w:rsidRPr="00633C82" w:rsidRDefault="00EF2974" w:rsidP="00633C82">
            <w:pPr>
              <w:ind w:left="-108" w:right="-74"/>
              <w:contextualSpacing/>
              <w:jc w:val="both"/>
              <w:rPr>
                <w:sz w:val="24"/>
                <w:szCs w:val="24"/>
                <w:lang w:val="ru-RU"/>
              </w:rPr>
            </w:pPr>
          </w:p>
          <w:p w:rsidR="00EF2974" w:rsidRDefault="00EF2974" w:rsidP="00633C82">
            <w:pPr>
              <w:ind w:left="-108" w:right="-74"/>
              <w:contextualSpacing/>
              <w:jc w:val="both"/>
              <w:rPr>
                <w:sz w:val="24"/>
                <w:szCs w:val="24"/>
                <w:lang w:val="ru-RU"/>
              </w:rPr>
            </w:pPr>
            <w:r w:rsidRPr="00633C82">
              <w:rPr>
                <w:sz w:val="24"/>
                <w:szCs w:val="24"/>
                <w:lang w:val="ru-RU"/>
              </w:rPr>
              <w:t>Жур</w:t>
            </w:r>
            <w:r>
              <w:rPr>
                <w:sz w:val="24"/>
                <w:szCs w:val="24"/>
                <w:lang w:val="ru-RU"/>
              </w:rPr>
              <w:t>налы по вязанию: «Даша», «</w:t>
            </w:r>
            <w:proofErr w:type="spellStart"/>
            <w:r>
              <w:rPr>
                <w:sz w:val="24"/>
                <w:szCs w:val="24"/>
                <w:lang w:val="ru-RU"/>
              </w:rPr>
              <w:t>Вяжем</w:t>
            </w:r>
            <w:r w:rsidRPr="00633C82">
              <w:rPr>
                <w:sz w:val="24"/>
                <w:szCs w:val="24"/>
                <w:lang w:val="ru-RU"/>
              </w:rPr>
              <w:t>малы</w:t>
            </w:r>
            <w:r>
              <w:rPr>
                <w:sz w:val="24"/>
                <w:szCs w:val="24"/>
                <w:lang w:val="ru-RU"/>
              </w:rPr>
              <w:t>шам</w:t>
            </w:r>
            <w:proofErr w:type="spellEnd"/>
            <w:r>
              <w:rPr>
                <w:sz w:val="24"/>
                <w:szCs w:val="24"/>
                <w:lang w:val="ru-RU"/>
              </w:rPr>
              <w:t>», «Анна», «</w:t>
            </w:r>
            <w:proofErr w:type="spellStart"/>
            <w:r>
              <w:rPr>
                <w:sz w:val="24"/>
                <w:szCs w:val="24"/>
                <w:lang w:val="ru-RU"/>
              </w:rPr>
              <w:t>Verena</w:t>
            </w:r>
            <w:proofErr w:type="spellEnd"/>
            <w:r>
              <w:rPr>
                <w:sz w:val="24"/>
                <w:szCs w:val="24"/>
                <w:lang w:val="ru-RU"/>
              </w:rPr>
              <w:t>», «</w:t>
            </w:r>
            <w:proofErr w:type="spellStart"/>
            <w:r>
              <w:rPr>
                <w:sz w:val="24"/>
                <w:szCs w:val="24"/>
                <w:lang w:val="ru-RU"/>
              </w:rPr>
              <w:t>Burda</w:t>
            </w:r>
            <w:proofErr w:type="spellEnd"/>
            <w:r>
              <w:rPr>
                <w:sz w:val="24"/>
                <w:szCs w:val="24"/>
                <w:lang w:val="ru-RU"/>
              </w:rPr>
              <w:t>».</w:t>
            </w:r>
          </w:p>
          <w:p w:rsidR="00EF2974" w:rsidRPr="00633C82" w:rsidRDefault="00EF2974" w:rsidP="00633C82">
            <w:pPr>
              <w:ind w:left="-108" w:right="-74"/>
              <w:contextualSpacing/>
              <w:jc w:val="both"/>
              <w:rPr>
                <w:sz w:val="24"/>
                <w:szCs w:val="24"/>
                <w:lang w:val="ru-RU"/>
              </w:rPr>
            </w:pPr>
          </w:p>
          <w:p w:rsidR="00EF2974" w:rsidRDefault="00EF2974" w:rsidP="00633C82">
            <w:pPr>
              <w:ind w:left="-108" w:right="-74"/>
              <w:contextualSpacing/>
              <w:jc w:val="both"/>
              <w:rPr>
                <w:sz w:val="24"/>
                <w:szCs w:val="24"/>
                <w:lang w:val="ru-RU"/>
              </w:rPr>
            </w:pPr>
            <w:r w:rsidRPr="00633C82">
              <w:rPr>
                <w:sz w:val="24"/>
                <w:szCs w:val="24"/>
                <w:lang w:val="ru-RU"/>
              </w:rPr>
              <w:t xml:space="preserve">Литература о ДПИ </w:t>
            </w:r>
            <w:r w:rsidRPr="00633C82">
              <w:rPr>
                <w:sz w:val="24"/>
                <w:szCs w:val="24"/>
                <w:lang w:val="ru-RU"/>
              </w:rPr>
              <w:lastRenderedPageBreak/>
              <w:t>Казахстана и народов мира.</w:t>
            </w:r>
          </w:p>
          <w:p w:rsidR="00EF2974" w:rsidRPr="00633C82" w:rsidRDefault="00EF2974" w:rsidP="00633C82">
            <w:pPr>
              <w:ind w:left="-108" w:right="-74"/>
              <w:contextualSpacing/>
              <w:jc w:val="both"/>
              <w:rPr>
                <w:sz w:val="24"/>
                <w:szCs w:val="24"/>
                <w:lang w:val="ru-RU"/>
              </w:rPr>
            </w:pPr>
          </w:p>
          <w:p w:rsidR="00EF2974" w:rsidRPr="00633C82" w:rsidRDefault="00EF2974" w:rsidP="00633C82">
            <w:pPr>
              <w:pStyle w:val="1"/>
              <w:ind w:left="-108" w:right="-74"/>
              <w:contextualSpacing/>
              <w:jc w:val="both"/>
              <w:outlineLvl w:val="0"/>
              <w:rPr>
                <w:rStyle w:val="a8"/>
                <w:rFonts w:ascii="Times New Roman" w:hAnsi="Times New Roman"/>
                <w:b w:val="0"/>
                <w:color w:val="auto"/>
                <w:sz w:val="24"/>
              </w:rPr>
            </w:pPr>
            <w:hyperlink r:id="rId11" w:history="1">
              <w:r w:rsidRPr="00AD566E">
                <w:rPr>
                  <w:rStyle w:val="a8"/>
                  <w:rFonts w:ascii="Times New Roman" w:hAnsi="Times New Roman"/>
                  <w:b w:val="0"/>
                  <w:sz w:val="24"/>
                </w:rPr>
                <w:t>http://www.annyfox.ru/?p=879</w:t>
              </w:r>
            </w:hyperlink>
            <w:r>
              <w:rPr>
                <w:rStyle w:val="a8"/>
                <w:color w:val="auto"/>
              </w:rPr>
              <w:t xml:space="preserve"> </w:t>
            </w:r>
          </w:p>
          <w:p w:rsidR="00EF2974" w:rsidRPr="00633C82" w:rsidRDefault="00EF2974" w:rsidP="00633C82">
            <w:pPr>
              <w:ind w:left="-108" w:right="-74"/>
              <w:rPr>
                <w:sz w:val="24"/>
                <w:szCs w:val="24"/>
                <w:lang w:val="ru-RU" w:eastAsia="ru-RU"/>
              </w:rPr>
            </w:pPr>
          </w:p>
          <w:p w:rsidR="00EF2974" w:rsidRDefault="00EF2974" w:rsidP="00633C82">
            <w:pPr>
              <w:pStyle w:val="3"/>
              <w:shd w:val="clear" w:color="auto" w:fill="FFFFFF"/>
              <w:spacing w:before="0"/>
              <w:ind w:left="-108" w:right="-74"/>
              <w:contextualSpacing/>
              <w:outlineLvl w:val="2"/>
              <w:rPr>
                <w:rFonts w:ascii="Times New Roman" w:hAnsi="Times New Roman" w:cs="Times New Roman"/>
              </w:rPr>
            </w:pPr>
            <w:hyperlink r:id="rId12" w:tgtFrame="_blank" w:history="1">
              <w:r w:rsidRPr="00633C82">
                <w:rPr>
                  <w:rStyle w:val="a8"/>
                  <w:rFonts w:ascii="Times New Roman" w:hAnsi="Times New Roman" w:cs="Times New Roman"/>
                  <w:color w:val="auto"/>
                  <w:u w:val="none"/>
                </w:rPr>
                <w:t>Вязание</w:t>
              </w:r>
              <w:r>
                <w:rPr>
                  <w:rStyle w:val="a8"/>
                  <w:rFonts w:ascii="Times New Roman" w:hAnsi="Times New Roman" w:cs="Times New Roman"/>
                  <w:color w:val="auto"/>
                  <w:u w:val="none"/>
                </w:rPr>
                <w:t xml:space="preserve">, </w:t>
              </w:r>
              <w:r w:rsidRPr="00633C82">
                <w:rPr>
                  <w:rStyle w:val="a8"/>
                  <w:rFonts w:ascii="Times New Roman" w:hAnsi="Times New Roman" w:cs="Times New Roman"/>
                  <w:color w:val="auto"/>
                  <w:u w:val="none"/>
                </w:rPr>
                <w:t>как</w:t>
              </w:r>
              <w:r>
                <w:rPr>
                  <w:rStyle w:val="a8"/>
                  <w:rFonts w:ascii="Times New Roman" w:hAnsi="Times New Roman" w:cs="Times New Roman"/>
                  <w:color w:val="auto"/>
                  <w:u w:val="none"/>
                </w:rPr>
                <w:t xml:space="preserve"> </w:t>
              </w:r>
              <w:r w:rsidRPr="00633C82">
                <w:rPr>
                  <w:rStyle w:val="a8"/>
                  <w:rFonts w:ascii="Times New Roman" w:hAnsi="Times New Roman" w:cs="Times New Roman"/>
                  <w:bCs/>
                  <w:color w:val="auto"/>
                  <w:u w:val="none"/>
                </w:rPr>
                <w:t>вид декоративно-прикладного</w:t>
              </w:r>
              <w:r>
                <w:rPr>
                  <w:rStyle w:val="a8"/>
                  <w:rFonts w:ascii="Times New Roman" w:hAnsi="Times New Roman" w:cs="Times New Roman"/>
                  <w:bCs/>
                  <w:color w:val="auto"/>
                  <w:u w:val="none"/>
                </w:rPr>
                <w:t xml:space="preserve"> </w:t>
              </w:r>
              <w:r w:rsidRPr="00633C82">
                <w:rPr>
                  <w:rStyle w:val="a8"/>
                  <w:rFonts w:ascii="Times New Roman" w:hAnsi="Times New Roman" w:cs="Times New Roman"/>
                  <w:color w:val="auto"/>
                  <w:u w:val="none"/>
                </w:rPr>
                <w:t>искусства</w:t>
              </w:r>
            </w:hyperlink>
            <w:r>
              <w:rPr>
                <w:rFonts w:ascii="Times New Roman" w:hAnsi="Times New Roman" w:cs="Times New Roman"/>
              </w:rPr>
              <w:t>.</w:t>
            </w:r>
          </w:p>
          <w:p w:rsidR="00EF2974" w:rsidRPr="00633C82" w:rsidRDefault="00EF2974" w:rsidP="00633C82">
            <w:pPr>
              <w:rPr>
                <w:lang w:val="ru-RU" w:eastAsia="ru-RU"/>
              </w:rPr>
            </w:pPr>
          </w:p>
          <w:p w:rsidR="00EF2974" w:rsidRPr="00633C82" w:rsidRDefault="00EF2974" w:rsidP="00633C82">
            <w:pPr>
              <w:ind w:left="-108" w:right="-74"/>
              <w:contextualSpacing/>
              <w:rPr>
                <w:sz w:val="24"/>
                <w:szCs w:val="24"/>
                <w:lang w:val="ru-RU"/>
              </w:rPr>
            </w:pPr>
            <w:hyperlink r:id="rId13" w:history="1">
              <w:r w:rsidRPr="00633C82">
                <w:rPr>
                  <w:rStyle w:val="a8"/>
                  <w:sz w:val="24"/>
                  <w:szCs w:val="24"/>
                  <w:lang w:val="ru-RU"/>
                </w:rPr>
                <w:t>http://www.livemaster.ru/topic/633523-vyazanie-kak-sovremennoe-iskusstvo</w:t>
              </w:r>
            </w:hyperlink>
          </w:p>
          <w:p w:rsidR="00EF2974" w:rsidRPr="00633C82" w:rsidRDefault="00EF2974" w:rsidP="00633C82">
            <w:pPr>
              <w:ind w:left="-108" w:right="-74"/>
              <w:rPr>
                <w:b/>
                <w:sz w:val="24"/>
                <w:szCs w:val="24"/>
                <w:lang w:val="ru-RU"/>
              </w:rPr>
            </w:pPr>
          </w:p>
          <w:p w:rsidR="00EF2974" w:rsidRDefault="00EF2974" w:rsidP="00633C82">
            <w:pPr>
              <w:ind w:left="-108" w:right="-74"/>
              <w:rPr>
                <w:sz w:val="24"/>
                <w:szCs w:val="24"/>
                <w:lang w:val="ru-RU"/>
              </w:rPr>
            </w:pPr>
            <w:hyperlink r:id="rId14" w:history="1">
              <w:r w:rsidRPr="00AD566E">
                <w:rPr>
                  <w:rStyle w:val="a8"/>
                  <w:sz w:val="24"/>
                  <w:szCs w:val="24"/>
                  <w:lang w:val="ru-RU"/>
                </w:rPr>
                <w:t>http://www.mirvyazaniya.ru/freeform.html</w:t>
              </w:r>
            </w:hyperlink>
            <w:r>
              <w:rPr>
                <w:sz w:val="24"/>
                <w:szCs w:val="24"/>
                <w:lang w:val="ru-RU"/>
              </w:rPr>
              <w:t xml:space="preserve"> </w:t>
            </w:r>
          </w:p>
          <w:p w:rsidR="00EF2974" w:rsidRPr="00633C82" w:rsidRDefault="00EF2974" w:rsidP="00633C82">
            <w:pPr>
              <w:ind w:left="-108" w:right="-74"/>
              <w:rPr>
                <w:sz w:val="24"/>
                <w:szCs w:val="24"/>
                <w:lang w:val="ru-RU"/>
              </w:rPr>
            </w:pPr>
          </w:p>
          <w:p w:rsidR="00EF2974" w:rsidRDefault="00EF2974" w:rsidP="00633C82">
            <w:pPr>
              <w:ind w:left="-108" w:right="-74"/>
              <w:rPr>
                <w:sz w:val="24"/>
                <w:szCs w:val="24"/>
                <w:lang w:val="ru-RU"/>
              </w:rPr>
            </w:pPr>
            <w:proofErr w:type="spellStart"/>
            <w:r w:rsidRPr="00633C82">
              <w:rPr>
                <w:sz w:val="24"/>
                <w:szCs w:val="24"/>
                <w:lang w:val="ru-RU"/>
              </w:rPr>
              <w:t>Фриформ</w:t>
            </w:r>
            <w:proofErr w:type="spellEnd"/>
            <w:r w:rsidRPr="00633C82">
              <w:rPr>
                <w:sz w:val="24"/>
                <w:szCs w:val="24"/>
                <w:lang w:val="ru-RU"/>
              </w:rPr>
              <w:t>. Техника вязания.</w:t>
            </w:r>
          </w:p>
          <w:p w:rsidR="00EF2974" w:rsidRDefault="00EF2974" w:rsidP="00624533">
            <w:pPr>
              <w:ind w:right="-74"/>
              <w:rPr>
                <w:sz w:val="24"/>
                <w:szCs w:val="24"/>
                <w:lang w:val="ru-RU"/>
              </w:rPr>
            </w:pPr>
          </w:p>
          <w:p w:rsidR="00EF2974" w:rsidRDefault="00EF2974" w:rsidP="00624533">
            <w:pPr>
              <w:ind w:left="-108" w:right="-119"/>
              <w:contextualSpacing/>
              <w:jc w:val="both"/>
              <w:rPr>
                <w:sz w:val="24"/>
                <w:szCs w:val="24"/>
                <w:lang w:val="ru-RU"/>
              </w:rPr>
            </w:pPr>
            <w:proofErr w:type="spellStart"/>
            <w:r w:rsidRPr="00633C82">
              <w:rPr>
                <w:sz w:val="24"/>
                <w:szCs w:val="24"/>
                <w:lang w:val="ru-RU"/>
              </w:rPr>
              <w:t>Разилчные</w:t>
            </w:r>
            <w:proofErr w:type="spellEnd"/>
            <w:r>
              <w:rPr>
                <w:sz w:val="24"/>
                <w:szCs w:val="24"/>
                <w:lang w:val="ru-RU"/>
              </w:rPr>
              <w:t xml:space="preserve"> </w:t>
            </w:r>
            <w:r w:rsidRPr="00633C82">
              <w:rPr>
                <w:sz w:val="24"/>
                <w:szCs w:val="24"/>
                <w:lang w:val="ru-RU"/>
              </w:rPr>
              <w:t xml:space="preserve"> виды пряжи, вязанные готовые изделия, каталог пряжи или иллюстрации</w:t>
            </w:r>
          </w:p>
          <w:p w:rsidR="00EF2974" w:rsidRPr="00633C82" w:rsidRDefault="00EF2974" w:rsidP="00624533">
            <w:pPr>
              <w:ind w:left="-108" w:right="-119"/>
              <w:contextualSpacing/>
              <w:jc w:val="both"/>
              <w:rPr>
                <w:sz w:val="24"/>
                <w:szCs w:val="24"/>
                <w:lang w:val="ru-RU"/>
              </w:rPr>
            </w:pPr>
          </w:p>
          <w:p w:rsidR="00EF2974" w:rsidRPr="00633C82" w:rsidRDefault="00EF2974" w:rsidP="00EF2974">
            <w:pPr>
              <w:ind w:left="-108" w:right="-119"/>
              <w:jc w:val="both"/>
              <w:rPr>
                <w:sz w:val="24"/>
                <w:szCs w:val="24"/>
                <w:lang w:val="kk-KZ"/>
              </w:rPr>
            </w:pPr>
            <w:r w:rsidRPr="00633C82">
              <w:rPr>
                <w:sz w:val="24"/>
                <w:szCs w:val="24"/>
                <w:lang w:val="kk-KZ"/>
              </w:rPr>
              <w:t>Разнообразные натуральные декоративные элементы, такие как бумага и картон.</w:t>
            </w:r>
          </w:p>
          <w:p w:rsidR="00EF2974" w:rsidRPr="00633C82" w:rsidRDefault="00EF2974" w:rsidP="0012747D">
            <w:pPr>
              <w:ind w:left="-108" w:right="-119"/>
              <w:jc w:val="center"/>
              <w:rPr>
                <w:rFonts w:eastAsia="Arial Unicode MS"/>
                <w:sz w:val="24"/>
                <w:szCs w:val="24"/>
                <w:lang w:val="kk-KZ" w:eastAsia="ru-RU"/>
              </w:rPr>
            </w:pPr>
          </w:p>
          <w:p w:rsidR="00EF2974" w:rsidRPr="00633C82" w:rsidRDefault="00EF2974" w:rsidP="005F35FE">
            <w:pPr>
              <w:ind w:left="-108" w:right="-119"/>
              <w:jc w:val="center"/>
              <w:rPr>
                <w:sz w:val="24"/>
                <w:szCs w:val="24"/>
                <w:lang w:val="ru-RU"/>
              </w:rPr>
            </w:pPr>
          </w:p>
        </w:tc>
      </w:tr>
      <w:tr w:rsidR="00EF2974" w:rsidRPr="00624533" w:rsidTr="00F62136">
        <w:trPr>
          <w:trHeight w:val="274"/>
        </w:trPr>
        <w:tc>
          <w:tcPr>
            <w:tcW w:w="1134" w:type="dxa"/>
          </w:tcPr>
          <w:p w:rsidR="00EF2974" w:rsidRPr="00633C82" w:rsidRDefault="00EF2974" w:rsidP="00633C82">
            <w:pPr>
              <w:ind w:left="-142" w:right="-108"/>
              <w:jc w:val="center"/>
              <w:rPr>
                <w:rFonts w:eastAsia="Arial Unicode MS"/>
                <w:sz w:val="24"/>
                <w:szCs w:val="24"/>
                <w:lang w:val="ru-RU" w:eastAsia="ru-RU"/>
              </w:rPr>
            </w:pPr>
            <w:r w:rsidRPr="00633C82">
              <w:rPr>
                <w:rFonts w:eastAsia="Arial Unicode MS"/>
                <w:sz w:val="24"/>
                <w:szCs w:val="24"/>
                <w:lang w:val="ru-RU" w:eastAsia="ru-RU"/>
              </w:rPr>
              <w:lastRenderedPageBreak/>
              <w:t>Середина урока</w:t>
            </w:r>
          </w:p>
          <w:p w:rsidR="00EF2974" w:rsidRPr="00633C82" w:rsidRDefault="00EF2974" w:rsidP="00633C82">
            <w:pPr>
              <w:ind w:left="-142" w:right="-108"/>
              <w:jc w:val="center"/>
              <w:rPr>
                <w:sz w:val="24"/>
                <w:szCs w:val="24"/>
                <w:lang w:val="ru-RU"/>
              </w:rPr>
            </w:pPr>
          </w:p>
        </w:tc>
        <w:tc>
          <w:tcPr>
            <w:tcW w:w="6912" w:type="dxa"/>
          </w:tcPr>
          <w:p w:rsidR="00EF2974" w:rsidRDefault="00EF2974" w:rsidP="00624533">
            <w:pPr>
              <w:pStyle w:val="ab"/>
              <w:tabs>
                <w:tab w:val="left" w:pos="-141"/>
              </w:tabs>
              <w:spacing w:line="240" w:lineRule="auto"/>
              <w:ind w:left="-141" w:right="-119" w:firstLine="0"/>
              <w:jc w:val="both"/>
              <w:rPr>
                <w:rFonts w:ascii="Times New Roman" w:hAnsi="Times New Roman" w:cs="Times New Roman"/>
                <w:color w:val="auto"/>
                <w:sz w:val="24"/>
                <w:szCs w:val="24"/>
              </w:rPr>
            </w:pPr>
            <w:r w:rsidRPr="0012747D">
              <w:rPr>
                <w:rFonts w:ascii="Times New Roman" w:hAnsi="Times New Roman" w:cs="Times New Roman"/>
                <w:color w:val="auto"/>
                <w:sz w:val="24"/>
                <w:szCs w:val="24"/>
              </w:rPr>
              <w:t>Одним из видов декоративно-прикладного искусства является вя</w:t>
            </w:r>
            <w:r w:rsidRPr="0012747D">
              <w:rPr>
                <w:rFonts w:ascii="Times New Roman" w:hAnsi="Times New Roman" w:cs="Times New Roman"/>
                <w:color w:val="auto"/>
                <w:sz w:val="24"/>
                <w:szCs w:val="24"/>
              </w:rPr>
              <w:softHyphen/>
              <w:t>зание. Вещи, связанные своими руками, отличаются изяществом и неповторимостью. Вязание дает возможность не только прикоснуть</w:t>
            </w:r>
            <w:r w:rsidRPr="0012747D">
              <w:rPr>
                <w:rFonts w:ascii="Times New Roman" w:hAnsi="Times New Roman" w:cs="Times New Roman"/>
                <w:color w:val="auto"/>
                <w:sz w:val="24"/>
                <w:szCs w:val="24"/>
              </w:rPr>
              <w:softHyphen/>
              <w:t>ся к настоящему искусству, но и приобрести индивидуальный стиль.</w:t>
            </w:r>
          </w:p>
          <w:p w:rsidR="00EF2974" w:rsidRDefault="00EF2974" w:rsidP="00624533">
            <w:pPr>
              <w:pStyle w:val="ab"/>
              <w:tabs>
                <w:tab w:val="left" w:pos="-141"/>
              </w:tabs>
              <w:spacing w:line="240" w:lineRule="auto"/>
              <w:ind w:left="-141" w:right="-119" w:firstLine="0"/>
              <w:jc w:val="both"/>
              <w:rPr>
                <w:rFonts w:ascii="Times New Roman" w:hAnsi="Times New Roman" w:cs="Times New Roman"/>
                <w:color w:val="auto"/>
                <w:sz w:val="24"/>
                <w:szCs w:val="24"/>
              </w:rPr>
            </w:pPr>
          </w:p>
          <w:p w:rsidR="00EF2974" w:rsidRPr="00FF6647" w:rsidRDefault="00EF2974" w:rsidP="00624533">
            <w:pPr>
              <w:pStyle w:val="TableParagraph"/>
              <w:ind w:left="-141" w:right="-119"/>
              <w:jc w:val="both"/>
              <w:rPr>
                <w:rFonts w:ascii="Times New Roman" w:eastAsia="Arial" w:hAnsi="Times New Roman"/>
                <w:b/>
                <w:spacing w:val="-1"/>
                <w:sz w:val="24"/>
                <w:szCs w:val="24"/>
                <w:lang w:val="kk-KZ"/>
              </w:rPr>
            </w:pPr>
            <w:r w:rsidRPr="00FF6647">
              <w:rPr>
                <w:rFonts w:ascii="Times New Roman" w:eastAsia="Arial" w:hAnsi="Times New Roman"/>
                <w:b/>
                <w:spacing w:val="-1"/>
                <w:sz w:val="24"/>
                <w:szCs w:val="24"/>
                <w:lang w:val="kk-KZ"/>
              </w:rPr>
              <w:t xml:space="preserve">История вязания. </w:t>
            </w:r>
          </w:p>
          <w:p w:rsidR="00EF2974" w:rsidRPr="00FF6647" w:rsidRDefault="00EF2974" w:rsidP="00624533">
            <w:pPr>
              <w:pStyle w:val="TableParagraph"/>
              <w:ind w:left="-141" w:right="-119"/>
              <w:jc w:val="both"/>
              <w:rPr>
                <w:rFonts w:ascii="Times New Roman" w:eastAsia="Arial" w:hAnsi="Times New Roman"/>
                <w:spacing w:val="-1"/>
                <w:sz w:val="24"/>
                <w:szCs w:val="24"/>
                <w:lang w:val="kk-KZ"/>
              </w:rPr>
            </w:pPr>
            <w:r w:rsidRPr="00FF6647">
              <w:rPr>
                <w:rFonts w:ascii="Times New Roman" w:eastAsia="Arial" w:hAnsi="Times New Roman"/>
                <w:spacing w:val="-1"/>
                <w:sz w:val="24"/>
                <w:szCs w:val="24"/>
                <w:lang w:val="kk-KZ"/>
              </w:rPr>
              <w:t xml:space="preserve">Кто и когда придумал первую петельку, никто не знает. Но известно, что родилась эта чудо-петелька задолго до нашей эры, что люди владели техникой вязания в древнейшие времена . Вспомним древнегреческий миф о Тезее и Ариадне. Тезей спас Ариадну от Минотавра – чудовища с головой быка и человеческим торсом. Чтобы герой не заблудился в лабиринте Минотавра, </w:t>
            </w:r>
            <w:r w:rsidRPr="00FF6647">
              <w:rPr>
                <w:rFonts w:ascii="Times New Roman" w:eastAsia="Arial" w:hAnsi="Times New Roman"/>
                <w:spacing w:val="-1"/>
                <w:sz w:val="24"/>
                <w:szCs w:val="24"/>
                <w:lang w:val="kk-KZ"/>
              </w:rPr>
              <w:lastRenderedPageBreak/>
              <w:t>Ариадна дала ему клубок. Размотавшаяся нить указала обратный путь. Из этого мифа следует, что древние греки знали вязание. И шерстяная нить, подобно нити Ариадны, уводит нас сквозь лабиринт столетий в седую древность.</w:t>
            </w:r>
          </w:p>
          <w:p w:rsidR="00EF2974" w:rsidRPr="00FF6647" w:rsidRDefault="00EF2974" w:rsidP="00624533">
            <w:pPr>
              <w:pStyle w:val="TableParagraph"/>
              <w:ind w:left="-141" w:right="-119"/>
              <w:jc w:val="both"/>
              <w:rPr>
                <w:rFonts w:ascii="Times New Roman" w:eastAsia="Arial" w:hAnsi="Times New Roman"/>
                <w:b/>
                <w:spacing w:val="-1"/>
                <w:sz w:val="24"/>
                <w:szCs w:val="24"/>
                <w:lang w:val="kk-KZ"/>
              </w:rPr>
            </w:pPr>
          </w:p>
          <w:p w:rsidR="00EF2974" w:rsidRPr="00FF6647" w:rsidRDefault="00EF2974" w:rsidP="00624533">
            <w:pPr>
              <w:pStyle w:val="TableParagraph"/>
              <w:ind w:left="-141" w:right="-119"/>
              <w:jc w:val="both"/>
              <w:rPr>
                <w:rFonts w:ascii="Times New Roman" w:eastAsia="Arial" w:hAnsi="Times New Roman"/>
                <w:spacing w:val="-1"/>
                <w:sz w:val="24"/>
                <w:szCs w:val="24"/>
                <w:lang w:val="kk-KZ"/>
              </w:rPr>
            </w:pPr>
            <w:r w:rsidRPr="00FF6647">
              <w:rPr>
                <w:rFonts w:ascii="Times New Roman" w:eastAsia="Arial" w:hAnsi="Times New Roman"/>
                <w:spacing w:val="-1"/>
                <w:sz w:val="24"/>
                <w:szCs w:val="24"/>
                <w:lang w:val="kk-KZ"/>
              </w:rPr>
              <w:t xml:space="preserve">В Египте в одной из гробниц археологи обнаружили вязаную детскую туфлю. Как установили ученые, находка эта относится к 3 тыс. до н. э. </w:t>
            </w:r>
          </w:p>
          <w:p w:rsidR="00EF2974" w:rsidRPr="00FF6647" w:rsidRDefault="00EF2974" w:rsidP="00624533">
            <w:pPr>
              <w:pStyle w:val="TableParagraph"/>
              <w:ind w:left="-141" w:right="-119"/>
              <w:jc w:val="both"/>
              <w:rPr>
                <w:rFonts w:ascii="Times New Roman" w:eastAsia="Arial" w:hAnsi="Times New Roman"/>
                <w:spacing w:val="-1"/>
                <w:sz w:val="24"/>
                <w:szCs w:val="24"/>
                <w:lang w:val="kk-KZ"/>
              </w:rPr>
            </w:pPr>
            <w:r w:rsidRPr="00FF6647">
              <w:rPr>
                <w:rFonts w:ascii="Times New Roman" w:eastAsia="Arial" w:hAnsi="Times New Roman"/>
                <w:spacing w:val="-1"/>
                <w:sz w:val="24"/>
                <w:szCs w:val="24"/>
                <w:lang w:val="kk-KZ"/>
              </w:rPr>
              <w:t xml:space="preserve">А уже в начале нашей эры техника вязания и принципы составления узоров находились на очень высоком уровне. Например, в долине реки Евфрат были обнаружены превосходные образцы вязаных изделий. В Египте сохранились экземпляры вязаных вещей 4 и 5 веков нашей эры. </w:t>
            </w:r>
          </w:p>
          <w:p w:rsidR="00EF2974" w:rsidRPr="00FF6647" w:rsidRDefault="00EF2974" w:rsidP="00624533">
            <w:pPr>
              <w:pStyle w:val="TableParagraph"/>
              <w:ind w:left="-141" w:right="-119"/>
              <w:jc w:val="both"/>
              <w:rPr>
                <w:rFonts w:ascii="Times New Roman" w:eastAsia="Arial" w:hAnsi="Times New Roman"/>
                <w:b/>
                <w:spacing w:val="-1"/>
                <w:sz w:val="24"/>
                <w:szCs w:val="24"/>
                <w:lang w:val="kk-KZ"/>
              </w:rPr>
            </w:pPr>
          </w:p>
          <w:p w:rsidR="00EF2974" w:rsidRPr="00FF6647" w:rsidRDefault="00EF2974" w:rsidP="00624533">
            <w:pPr>
              <w:pStyle w:val="TableParagraph"/>
              <w:ind w:left="-141" w:right="-119"/>
              <w:jc w:val="both"/>
              <w:rPr>
                <w:rFonts w:ascii="Times New Roman" w:eastAsia="Arial" w:hAnsi="Times New Roman"/>
                <w:spacing w:val="-1"/>
                <w:sz w:val="24"/>
                <w:szCs w:val="24"/>
                <w:lang w:val="kk-KZ"/>
              </w:rPr>
            </w:pPr>
            <w:r w:rsidRPr="00FF6647">
              <w:rPr>
                <w:rFonts w:ascii="Times New Roman" w:eastAsia="Arial" w:hAnsi="Times New Roman"/>
                <w:spacing w:val="-1"/>
                <w:sz w:val="24"/>
                <w:szCs w:val="24"/>
                <w:lang w:val="kk-KZ"/>
              </w:rPr>
              <w:t xml:space="preserve">Полагают, что в Европу вязание проникло через египетских христиан – коптов. Как миссионеры ( лица духовенства, проповедующие христианство среди инаковерцев) они бывали в Испании, Франции, Италии и Англии, часто брали с собой в странствие вязаные изделия, которые привлекали всеобщее внимание. </w:t>
            </w:r>
          </w:p>
          <w:p w:rsidR="00EF2974" w:rsidRPr="00FF6647" w:rsidRDefault="00EF2974" w:rsidP="00624533">
            <w:pPr>
              <w:pStyle w:val="TableParagraph"/>
              <w:ind w:left="-141" w:right="-119"/>
              <w:jc w:val="both"/>
              <w:rPr>
                <w:rFonts w:ascii="Times New Roman" w:eastAsia="Arial" w:hAnsi="Times New Roman"/>
                <w:spacing w:val="-1"/>
                <w:sz w:val="24"/>
                <w:szCs w:val="24"/>
                <w:lang w:val="kk-KZ"/>
              </w:rPr>
            </w:pPr>
            <w:r w:rsidRPr="00FF6647">
              <w:rPr>
                <w:rFonts w:ascii="Times New Roman" w:eastAsia="Arial" w:hAnsi="Times New Roman"/>
                <w:spacing w:val="-1"/>
                <w:sz w:val="24"/>
                <w:szCs w:val="24"/>
                <w:lang w:val="kk-KZ"/>
              </w:rPr>
              <w:t xml:space="preserve">С 12 века вязание во Франции стало доходной отраслью промышленности. </w:t>
            </w:r>
          </w:p>
          <w:p w:rsidR="00EF2974" w:rsidRPr="00FF6647" w:rsidRDefault="00EF2974" w:rsidP="00624533">
            <w:pPr>
              <w:pStyle w:val="TableParagraph"/>
              <w:ind w:left="-141" w:right="-119"/>
              <w:jc w:val="both"/>
              <w:rPr>
                <w:rFonts w:ascii="Times New Roman" w:eastAsia="Arial" w:hAnsi="Times New Roman"/>
                <w:spacing w:val="-1"/>
                <w:sz w:val="24"/>
                <w:szCs w:val="24"/>
                <w:lang w:val="kk-KZ"/>
              </w:rPr>
            </w:pPr>
            <w:r w:rsidRPr="00FF6647">
              <w:rPr>
                <w:rFonts w:ascii="Times New Roman" w:eastAsia="Arial" w:hAnsi="Times New Roman"/>
                <w:spacing w:val="-1"/>
                <w:sz w:val="24"/>
                <w:szCs w:val="24"/>
                <w:lang w:val="kk-KZ"/>
              </w:rPr>
              <w:t xml:space="preserve">Интересно, что вязание сначала было мужским ремеслом. Так, в 1612 году пражские чулочники постановили, что под страхом денежного взыскания не примут на работу ни одной женщины. Лишь позднее, когда вязание широко распространилось , им стали заниматься прежде всего женщины. </w:t>
            </w:r>
          </w:p>
          <w:p w:rsidR="00EF2974" w:rsidRPr="00FF6647" w:rsidRDefault="00EF2974" w:rsidP="00624533">
            <w:pPr>
              <w:pStyle w:val="TableParagraph"/>
              <w:ind w:left="-141" w:right="-119"/>
              <w:jc w:val="both"/>
              <w:rPr>
                <w:rFonts w:ascii="Times New Roman" w:eastAsia="Arial" w:hAnsi="Times New Roman"/>
                <w:b/>
                <w:spacing w:val="-1"/>
                <w:sz w:val="24"/>
                <w:szCs w:val="24"/>
                <w:lang w:val="kk-KZ"/>
              </w:rPr>
            </w:pPr>
          </w:p>
          <w:p w:rsidR="00EF2974" w:rsidRPr="00FF6647" w:rsidRDefault="00EF2974" w:rsidP="00624533">
            <w:pPr>
              <w:pStyle w:val="TableParagraph"/>
              <w:ind w:left="-141" w:right="-119"/>
              <w:jc w:val="both"/>
              <w:rPr>
                <w:rFonts w:ascii="Times New Roman" w:eastAsia="Arial" w:hAnsi="Times New Roman"/>
                <w:spacing w:val="-1"/>
                <w:sz w:val="24"/>
                <w:szCs w:val="24"/>
                <w:lang w:val="kk-KZ"/>
              </w:rPr>
            </w:pPr>
            <w:r w:rsidRPr="00FF6647">
              <w:rPr>
                <w:rFonts w:ascii="Times New Roman" w:eastAsia="Arial" w:hAnsi="Times New Roman"/>
                <w:spacing w:val="-1"/>
                <w:sz w:val="24"/>
                <w:szCs w:val="24"/>
                <w:lang w:val="kk-KZ"/>
              </w:rPr>
              <w:t xml:space="preserve">В 1589 году был изобретен первый вязальный станок. И казалось, что машинное вязание при дальнейшем развитии техники, вытеснит ручное вязание. Однако жизнь опровергла такое предположение. Чем больше выпускалось изделий массового машинного производства , тем более ценным становились вещи , связанные вручную, особенно крючком. </w:t>
            </w:r>
          </w:p>
          <w:p w:rsidR="00EF2974" w:rsidRPr="00624533" w:rsidRDefault="00EF2974" w:rsidP="00624533">
            <w:pPr>
              <w:pStyle w:val="TableParagraph"/>
              <w:ind w:left="-141" w:right="-119"/>
              <w:jc w:val="both"/>
              <w:rPr>
                <w:rFonts w:ascii="Times New Roman" w:eastAsia="Arial" w:hAnsi="Times New Roman"/>
                <w:spacing w:val="-1"/>
                <w:sz w:val="24"/>
                <w:szCs w:val="24"/>
                <w:lang w:val="kk-KZ"/>
              </w:rPr>
            </w:pPr>
            <w:r w:rsidRPr="00FF6647">
              <w:rPr>
                <w:rFonts w:ascii="Times New Roman" w:eastAsia="Arial" w:hAnsi="Times New Roman"/>
                <w:spacing w:val="-1"/>
                <w:sz w:val="24"/>
                <w:szCs w:val="24"/>
                <w:lang w:val="kk-KZ"/>
              </w:rPr>
              <w:t xml:space="preserve">Искусство вязания крючком в начале 19 века поистине ювелирно. Вязаные изделия крючком того времени , сохранившиеся в музеях и бабушкиных сундуках, восхищают красотой и изяществом , поражают трудоемкостью и красотой. </w:t>
            </w:r>
          </w:p>
          <w:p w:rsidR="00EF2974" w:rsidRPr="00FF6647" w:rsidRDefault="00EF2974" w:rsidP="00624533">
            <w:pPr>
              <w:ind w:left="-141" w:right="-119"/>
              <w:jc w:val="both"/>
              <w:rPr>
                <w:sz w:val="24"/>
                <w:szCs w:val="24"/>
                <w:lang w:val="ru-RU"/>
              </w:rPr>
            </w:pPr>
            <w:r w:rsidRPr="00FF6647">
              <w:rPr>
                <w:sz w:val="24"/>
                <w:szCs w:val="24"/>
                <w:lang w:val="ru-RU"/>
              </w:rPr>
              <w:t>Для исследования истории вязания рекомендуем стратегию критического мышления ЖИГСО:</w:t>
            </w:r>
          </w:p>
          <w:p w:rsidR="00EF2974" w:rsidRPr="00371C73" w:rsidRDefault="00EF2974" w:rsidP="00624533">
            <w:pPr>
              <w:ind w:left="-141" w:right="-119"/>
              <w:jc w:val="both"/>
              <w:rPr>
                <w:b/>
                <w:sz w:val="24"/>
                <w:szCs w:val="28"/>
                <w:lang w:val="ru-RU"/>
              </w:rPr>
            </w:pPr>
            <w:r w:rsidRPr="00371C73">
              <w:rPr>
                <w:b/>
                <w:sz w:val="24"/>
                <w:szCs w:val="28"/>
                <w:lang w:val="ru-RU"/>
              </w:rPr>
              <w:lastRenderedPageBreak/>
              <w:t>Стратегия ЖИГСО.</w:t>
            </w:r>
          </w:p>
          <w:p w:rsidR="00EF2974" w:rsidRPr="00FF6647" w:rsidRDefault="00EF2974" w:rsidP="00624533">
            <w:pPr>
              <w:ind w:left="-141" w:right="-119"/>
              <w:jc w:val="both"/>
              <w:rPr>
                <w:sz w:val="24"/>
                <w:szCs w:val="24"/>
                <w:lang w:val="ru-RU"/>
              </w:rPr>
            </w:pPr>
            <w:r w:rsidRPr="00FF6647">
              <w:rPr>
                <w:sz w:val="24"/>
                <w:szCs w:val="24"/>
                <w:lang w:val="ru-RU"/>
              </w:rPr>
              <w:t xml:space="preserve">В каждой группе рассчитайтесь на 1,2,3 и запомните свои номера. Четвертый участник первой команды стал под цифрой 1, во второй – 2, в третьей – 3. Образовали так называемую свою семью. Благополучие семьи зависит от каждого её члена. Все первые номера собрались за первым столом, все вторые – за вторым, третьи – за третьим столом. </w:t>
            </w:r>
          </w:p>
          <w:p w:rsidR="00EF2974" w:rsidRDefault="00EF2974" w:rsidP="00624533">
            <w:pPr>
              <w:ind w:left="-141" w:right="-119"/>
              <w:jc w:val="both"/>
              <w:rPr>
                <w:sz w:val="24"/>
                <w:szCs w:val="24"/>
                <w:lang w:val="ru-RU"/>
              </w:rPr>
            </w:pPr>
            <w:r w:rsidRPr="00FF6647">
              <w:rPr>
                <w:sz w:val="24"/>
                <w:szCs w:val="24"/>
                <w:lang w:val="ru-RU"/>
              </w:rPr>
              <w:t>Учитель</w:t>
            </w:r>
            <w:r>
              <w:rPr>
                <w:sz w:val="24"/>
                <w:szCs w:val="24"/>
                <w:lang w:val="ru-RU"/>
              </w:rPr>
              <w:t xml:space="preserve"> </w:t>
            </w:r>
            <w:r w:rsidRPr="00FF6647">
              <w:rPr>
                <w:sz w:val="24"/>
                <w:szCs w:val="24"/>
                <w:lang w:val="ru-RU"/>
              </w:rPr>
              <w:t xml:space="preserve"> работает с каждой группой. Вопросы для всех групп разные. Другие группы могут отвечать, если команда не справилась с заданием.</w:t>
            </w:r>
          </w:p>
          <w:p w:rsidR="00EF2974" w:rsidRDefault="00EF2974" w:rsidP="00624533">
            <w:pPr>
              <w:ind w:left="-141" w:right="-119"/>
              <w:jc w:val="both"/>
              <w:rPr>
                <w:sz w:val="24"/>
                <w:szCs w:val="24"/>
                <w:lang w:val="ru-RU"/>
              </w:rPr>
            </w:pPr>
          </w:p>
          <w:p w:rsidR="00EF2974" w:rsidRDefault="00EF2974" w:rsidP="003D0771">
            <w:pPr>
              <w:ind w:left="-141" w:right="-119"/>
              <w:jc w:val="both"/>
              <w:rPr>
                <w:b/>
                <w:sz w:val="24"/>
                <w:szCs w:val="24"/>
                <w:lang w:val="ru-RU"/>
              </w:rPr>
            </w:pPr>
            <w:r w:rsidRPr="003D0771">
              <w:rPr>
                <w:b/>
                <w:sz w:val="24"/>
                <w:szCs w:val="24"/>
                <w:lang w:val="ru-RU"/>
              </w:rPr>
              <w:t xml:space="preserve">Исследуйте техники вязания.  </w:t>
            </w:r>
          </w:p>
          <w:p w:rsidR="00EF2974" w:rsidRPr="003D0771" w:rsidRDefault="00EF2974" w:rsidP="003D0771">
            <w:pPr>
              <w:ind w:left="-141" w:right="-119"/>
              <w:jc w:val="both"/>
              <w:rPr>
                <w:b/>
                <w:sz w:val="24"/>
                <w:szCs w:val="24"/>
                <w:lang w:val="ru-RU"/>
              </w:rPr>
            </w:pPr>
          </w:p>
          <w:p w:rsidR="00EF2974" w:rsidRPr="0012747D" w:rsidRDefault="00EF2974" w:rsidP="00624533">
            <w:pPr>
              <w:pStyle w:val="ab"/>
              <w:tabs>
                <w:tab w:val="left" w:pos="-141"/>
                <w:tab w:val="left" w:pos="582"/>
              </w:tabs>
              <w:spacing w:line="240" w:lineRule="auto"/>
              <w:ind w:left="-141" w:right="-119" w:firstLine="0"/>
              <w:jc w:val="both"/>
              <w:rPr>
                <w:rFonts w:ascii="Times New Roman" w:hAnsi="Times New Roman" w:cs="Times New Roman"/>
                <w:color w:val="auto"/>
                <w:sz w:val="24"/>
                <w:szCs w:val="24"/>
              </w:rPr>
            </w:pPr>
            <w:bookmarkStart w:id="3" w:name="bookmark185"/>
            <w:bookmarkEnd w:id="3"/>
            <w:r>
              <w:rPr>
                <w:rFonts w:ascii="Times New Roman" w:hAnsi="Times New Roman" w:cs="Times New Roman"/>
                <w:noProof/>
                <w:color w:val="auto"/>
                <w:sz w:val="24"/>
                <w:szCs w:val="24"/>
                <w:lang w:eastAsia="ru-RU"/>
              </w:rPr>
              <w:drawing>
                <wp:anchor distT="0" distB="0" distL="114300" distR="114300" simplePos="0" relativeHeight="251667456" behindDoc="0" locked="0" layoutInCell="1" allowOverlap="1">
                  <wp:simplePos x="0" y="0"/>
                  <wp:positionH relativeFrom="column">
                    <wp:posOffset>-49530</wp:posOffset>
                  </wp:positionH>
                  <wp:positionV relativeFrom="paragraph">
                    <wp:posOffset>15875</wp:posOffset>
                  </wp:positionV>
                  <wp:extent cx="4295775" cy="1724025"/>
                  <wp:effectExtent l="19050" t="0" r="9525" b="0"/>
                  <wp:wrapSquare wrapText="bothSides"/>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4295775" cy="1724025"/>
                          </a:xfrm>
                          <a:prstGeom prst="rect">
                            <a:avLst/>
                          </a:prstGeom>
                          <a:noFill/>
                          <a:ln w="9525">
                            <a:noFill/>
                            <a:miter lim="800000"/>
                            <a:headEnd/>
                            <a:tailEnd/>
                          </a:ln>
                        </pic:spPr>
                      </pic:pic>
                    </a:graphicData>
                  </a:graphic>
                </wp:anchor>
              </w:drawing>
            </w:r>
          </w:p>
          <w:p w:rsidR="00EF2974" w:rsidRPr="0012747D" w:rsidRDefault="00EF2974" w:rsidP="00624533">
            <w:pPr>
              <w:pStyle w:val="ab"/>
              <w:tabs>
                <w:tab w:val="left" w:pos="-141"/>
                <w:tab w:val="left" w:pos="582"/>
              </w:tabs>
              <w:spacing w:line="240" w:lineRule="auto"/>
              <w:ind w:left="-141" w:right="-119" w:firstLine="0"/>
              <w:jc w:val="both"/>
              <w:rPr>
                <w:rFonts w:ascii="Times New Roman" w:hAnsi="Times New Roman" w:cs="Times New Roman"/>
                <w:color w:val="auto"/>
                <w:sz w:val="24"/>
                <w:szCs w:val="24"/>
              </w:rPr>
            </w:pPr>
            <w:r w:rsidRPr="0012747D">
              <w:rPr>
                <w:rFonts w:ascii="Times New Roman" w:hAnsi="Times New Roman" w:cs="Times New Roman"/>
                <w:color w:val="auto"/>
                <w:sz w:val="24"/>
                <w:szCs w:val="24"/>
              </w:rPr>
              <w:t>1.Рассмотрите изображения, сравните их.</w:t>
            </w:r>
          </w:p>
          <w:p w:rsidR="00EF2974" w:rsidRPr="0012747D" w:rsidRDefault="00EF2974" w:rsidP="00624533">
            <w:pPr>
              <w:pStyle w:val="ab"/>
              <w:tabs>
                <w:tab w:val="left" w:pos="-141"/>
                <w:tab w:val="left" w:pos="596"/>
              </w:tabs>
              <w:spacing w:line="240" w:lineRule="auto"/>
              <w:ind w:left="-141" w:right="-119" w:firstLine="0"/>
              <w:jc w:val="both"/>
              <w:rPr>
                <w:rFonts w:ascii="Times New Roman" w:hAnsi="Times New Roman" w:cs="Times New Roman"/>
                <w:color w:val="auto"/>
                <w:sz w:val="24"/>
                <w:szCs w:val="24"/>
              </w:rPr>
            </w:pPr>
            <w:bookmarkStart w:id="4" w:name="bookmark186"/>
            <w:bookmarkEnd w:id="4"/>
            <w:r w:rsidRPr="0012747D">
              <w:rPr>
                <w:rFonts w:ascii="Times New Roman" w:hAnsi="Times New Roman" w:cs="Times New Roman"/>
                <w:color w:val="auto"/>
                <w:sz w:val="24"/>
                <w:szCs w:val="24"/>
              </w:rPr>
              <w:t>2.Обратите внимание на положение рук и нити при вязании.</w:t>
            </w:r>
          </w:p>
          <w:p w:rsidR="00EF2974" w:rsidRPr="0012747D" w:rsidRDefault="00EF2974" w:rsidP="00624533">
            <w:pPr>
              <w:pStyle w:val="ab"/>
              <w:tabs>
                <w:tab w:val="left" w:pos="-141"/>
                <w:tab w:val="left" w:pos="572"/>
              </w:tabs>
              <w:spacing w:line="240" w:lineRule="auto"/>
              <w:ind w:left="-141" w:right="-119" w:firstLine="0"/>
              <w:jc w:val="both"/>
              <w:rPr>
                <w:rFonts w:ascii="Times New Roman" w:hAnsi="Times New Roman" w:cs="Times New Roman"/>
                <w:color w:val="auto"/>
                <w:sz w:val="24"/>
                <w:szCs w:val="24"/>
              </w:rPr>
            </w:pPr>
            <w:bookmarkStart w:id="5" w:name="bookmark187"/>
            <w:bookmarkEnd w:id="5"/>
            <w:r w:rsidRPr="0012747D">
              <w:rPr>
                <w:rFonts w:ascii="Times New Roman" w:hAnsi="Times New Roman" w:cs="Times New Roman"/>
                <w:color w:val="auto"/>
                <w:sz w:val="24"/>
                <w:szCs w:val="24"/>
              </w:rPr>
              <w:t>3.Расскажите о своих наблюдениях</w:t>
            </w:r>
          </w:p>
          <w:p w:rsidR="00EF2974" w:rsidRDefault="00EF2974" w:rsidP="00624533">
            <w:pPr>
              <w:pStyle w:val="ab"/>
              <w:tabs>
                <w:tab w:val="left" w:pos="-141"/>
                <w:tab w:val="left" w:pos="572"/>
              </w:tabs>
              <w:spacing w:line="240" w:lineRule="auto"/>
              <w:ind w:left="-141" w:right="-119" w:firstLine="0"/>
              <w:jc w:val="both"/>
              <w:rPr>
                <w:rFonts w:ascii="Times New Roman" w:hAnsi="Times New Roman" w:cs="Times New Roman"/>
                <w:color w:val="auto"/>
                <w:sz w:val="24"/>
                <w:szCs w:val="24"/>
              </w:rPr>
            </w:pPr>
          </w:p>
          <w:p w:rsidR="00EF2974" w:rsidRDefault="00EF2974" w:rsidP="003D0771">
            <w:pPr>
              <w:ind w:left="-141" w:right="-119"/>
              <w:jc w:val="both"/>
              <w:rPr>
                <w:sz w:val="24"/>
                <w:szCs w:val="24"/>
                <w:lang w:val="ru-RU"/>
              </w:rPr>
            </w:pPr>
            <w:r>
              <w:rPr>
                <w:sz w:val="24"/>
                <w:szCs w:val="24"/>
                <w:lang w:val="ru-RU"/>
              </w:rPr>
              <w:t>Обсуждение</w:t>
            </w:r>
            <w:r w:rsidRPr="00E875EA">
              <w:rPr>
                <w:sz w:val="24"/>
                <w:szCs w:val="24"/>
                <w:lang w:val="ru-RU"/>
              </w:rPr>
              <w:t xml:space="preserve"> с уча</w:t>
            </w:r>
            <w:r>
              <w:rPr>
                <w:sz w:val="24"/>
                <w:szCs w:val="24"/>
                <w:lang w:val="ru-RU"/>
              </w:rPr>
              <w:t>щимися оборудования рабочего места, положения во время работы, необходимых материалов и инструментов</w:t>
            </w:r>
            <w:r w:rsidRPr="00E875EA">
              <w:rPr>
                <w:sz w:val="24"/>
                <w:szCs w:val="24"/>
                <w:lang w:val="ru-RU"/>
              </w:rPr>
              <w:t xml:space="preserve">. </w:t>
            </w:r>
          </w:p>
          <w:p w:rsidR="00EF2974" w:rsidRPr="00E875EA" w:rsidRDefault="00EF2974" w:rsidP="003D0771">
            <w:pPr>
              <w:ind w:left="-141" w:right="-119"/>
              <w:jc w:val="both"/>
              <w:rPr>
                <w:sz w:val="24"/>
                <w:szCs w:val="24"/>
                <w:lang w:val="ru-RU"/>
              </w:rPr>
            </w:pPr>
            <w:r>
              <w:rPr>
                <w:sz w:val="24"/>
                <w:szCs w:val="24"/>
                <w:lang w:val="ru-RU"/>
              </w:rPr>
              <w:t>Обратить</w:t>
            </w:r>
            <w:r w:rsidRPr="00E875EA">
              <w:rPr>
                <w:sz w:val="24"/>
                <w:szCs w:val="24"/>
                <w:lang w:val="ru-RU"/>
              </w:rPr>
              <w:t xml:space="preserve"> внимание учащихся на то, что рабочее месте должно быть в порядке. Перед началом и после окончания работы следует мыть руки, чтобы нить и вязаное полотно оставались всегда чистыми, а на руках не оставалось мелких частиц пряжи.</w:t>
            </w:r>
          </w:p>
          <w:p w:rsidR="00EF2974" w:rsidRDefault="00EF2974" w:rsidP="00371C73">
            <w:pPr>
              <w:ind w:left="-141" w:right="-119"/>
              <w:jc w:val="both"/>
              <w:rPr>
                <w:bCs/>
                <w:sz w:val="24"/>
                <w:lang w:val="kk-KZ"/>
              </w:rPr>
            </w:pPr>
            <w:r>
              <w:rPr>
                <w:sz w:val="24"/>
                <w:szCs w:val="24"/>
                <w:lang w:val="ru-RU"/>
              </w:rPr>
              <w:t>Учитель демонстрирует</w:t>
            </w:r>
            <w:r w:rsidRPr="00E875EA">
              <w:rPr>
                <w:sz w:val="24"/>
                <w:szCs w:val="24"/>
                <w:lang w:val="ru-RU"/>
              </w:rPr>
              <w:t xml:space="preserve"> положение рук во время вязания.</w:t>
            </w:r>
            <w:r>
              <w:rPr>
                <w:sz w:val="24"/>
                <w:szCs w:val="24"/>
                <w:lang w:val="ru-RU"/>
              </w:rPr>
              <w:t xml:space="preserve"> </w:t>
            </w:r>
            <w:r w:rsidRPr="00BA18B2">
              <w:rPr>
                <w:bCs/>
                <w:sz w:val="24"/>
                <w:lang w:val="kk-KZ"/>
              </w:rPr>
              <w:t>Можно держать крючок в руке, как карандаш или  нож . При этом крючок находится под рукой, конец крючка удерживается большим и указательным пальцами.</w:t>
            </w:r>
          </w:p>
          <w:p w:rsidR="00371C73" w:rsidRPr="00371C73" w:rsidRDefault="00371C73" w:rsidP="00371C73">
            <w:pPr>
              <w:ind w:left="-141" w:right="-119"/>
              <w:jc w:val="both"/>
              <w:rPr>
                <w:sz w:val="24"/>
                <w:szCs w:val="24"/>
                <w:lang w:val="ru-RU"/>
              </w:rPr>
            </w:pPr>
          </w:p>
          <w:p w:rsidR="00EF2974" w:rsidRDefault="00EF2974" w:rsidP="003D0771">
            <w:pPr>
              <w:pStyle w:val="ab"/>
              <w:tabs>
                <w:tab w:val="left" w:pos="-141"/>
              </w:tabs>
              <w:spacing w:line="240" w:lineRule="auto"/>
              <w:ind w:left="-141" w:right="-119" w:firstLine="0"/>
              <w:jc w:val="both"/>
              <w:rPr>
                <w:rFonts w:ascii="Times New Roman" w:hAnsi="Times New Roman" w:cs="Times New Roman"/>
                <w:color w:val="auto"/>
                <w:sz w:val="24"/>
                <w:szCs w:val="24"/>
              </w:rPr>
            </w:pPr>
            <w:r w:rsidRPr="0012747D">
              <w:rPr>
                <w:rFonts w:ascii="Times New Roman" w:hAnsi="Times New Roman" w:cs="Times New Roman"/>
                <w:color w:val="auto"/>
                <w:sz w:val="24"/>
                <w:szCs w:val="24"/>
              </w:rPr>
              <w:lastRenderedPageBreak/>
              <w:t>Полотно, связанное крючком, отличается своеобразным перепле</w:t>
            </w:r>
            <w:r w:rsidRPr="0012747D">
              <w:rPr>
                <w:rFonts w:ascii="Times New Roman" w:hAnsi="Times New Roman" w:cs="Times New Roman"/>
                <w:color w:val="auto"/>
                <w:sz w:val="24"/>
                <w:szCs w:val="24"/>
              </w:rPr>
              <w:softHyphen/>
              <w:t xml:space="preserve">тением нитей, плотностью </w:t>
            </w:r>
            <w:r w:rsidRPr="0012747D">
              <w:rPr>
                <w:rFonts w:ascii="Times New Roman" w:hAnsi="Times New Roman" w:cs="Times New Roman"/>
                <w:iCs/>
                <w:color w:val="auto"/>
                <w:sz w:val="24"/>
                <w:szCs w:val="24"/>
              </w:rPr>
              <w:t>и</w:t>
            </w:r>
            <w:r w:rsidRPr="0012747D">
              <w:rPr>
                <w:rFonts w:ascii="Times New Roman" w:hAnsi="Times New Roman" w:cs="Times New Roman"/>
                <w:color w:val="auto"/>
                <w:sz w:val="24"/>
                <w:szCs w:val="24"/>
              </w:rPr>
              <w:t xml:space="preserve"> малым растяжением.</w:t>
            </w:r>
          </w:p>
          <w:p w:rsidR="00371C73" w:rsidRDefault="00371C73" w:rsidP="003D0771">
            <w:pPr>
              <w:pStyle w:val="ab"/>
              <w:tabs>
                <w:tab w:val="left" w:pos="-141"/>
              </w:tabs>
              <w:spacing w:line="240" w:lineRule="auto"/>
              <w:ind w:left="-141" w:right="-119" w:firstLine="0"/>
              <w:jc w:val="both"/>
              <w:rPr>
                <w:rFonts w:ascii="Times New Roman" w:hAnsi="Times New Roman" w:cs="Times New Roman"/>
                <w:color w:val="auto"/>
                <w:sz w:val="24"/>
                <w:szCs w:val="24"/>
              </w:rPr>
            </w:pPr>
          </w:p>
          <w:p w:rsidR="00EF2974" w:rsidRPr="0012747D" w:rsidRDefault="00EF2974" w:rsidP="003D0771">
            <w:pPr>
              <w:pStyle w:val="ab"/>
              <w:tabs>
                <w:tab w:val="left" w:pos="-141"/>
              </w:tabs>
              <w:spacing w:line="240" w:lineRule="auto"/>
              <w:ind w:left="-141" w:right="-119" w:firstLine="0"/>
              <w:jc w:val="both"/>
              <w:rPr>
                <w:rFonts w:ascii="Times New Roman" w:hAnsi="Times New Roman" w:cs="Times New Roman"/>
                <w:color w:val="auto"/>
                <w:sz w:val="24"/>
                <w:szCs w:val="24"/>
              </w:rPr>
            </w:pPr>
            <w:r w:rsidRPr="0012747D">
              <w:rPr>
                <w:rFonts w:ascii="Times New Roman" w:hAnsi="Times New Roman" w:cs="Times New Roman"/>
                <w:color w:val="auto"/>
                <w:sz w:val="24"/>
                <w:szCs w:val="24"/>
              </w:rPr>
              <w:t xml:space="preserve">К основным элементам вязания крючком относятся </w:t>
            </w:r>
            <w:r w:rsidRPr="0012747D">
              <w:rPr>
                <w:rFonts w:ascii="Times New Roman" w:hAnsi="Times New Roman" w:cs="Times New Roman"/>
                <w:b/>
                <w:iCs/>
                <w:color w:val="auto"/>
                <w:sz w:val="24"/>
                <w:szCs w:val="24"/>
              </w:rPr>
              <w:t xml:space="preserve">воздушная петля, столбик без </w:t>
            </w:r>
            <w:proofErr w:type="spellStart"/>
            <w:r w:rsidRPr="0012747D">
              <w:rPr>
                <w:rFonts w:ascii="Times New Roman" w:hAnsi="Times New Roman" w:cs="Times New Roman"/>
                <w:b/>
                <w:iCs/>
                <w:color w:val="auto"/>
                <w:sz w:val="24"/>
                <w:szCs w:val="24"/>
              </w:rPr>
              <w:t>накида</w:t>
            </w:r>
            <w:proofErr w:type="spellEnd"/>
            <w:r w:rsidRPr="0012747D">
              <w:rPr>
                <w:rFonts w:ascii="Times New Roman" w:hAnsi="Times New Roman" w:cs="Times New Roman"/>
                <w:b/>
                <w:color w:val="auto"/>
                <w:sz w:val="24"/>
                <w:szCs w:val="24"/>
              </w:rPr>
              <w:t xml:space="preserve"> и </w:t>
            </w:r>
            <w:r w:rsidRPr="0012747D">
              <w:rPr>
                <w:rFonts w:ascii="Times New Roman" w:hAnsi="Times New Roman" w:cs="Times New Roman"/>
                <w:b/>
                <w:iCs/>
                <w:color w:val="auto"/>
                <w:sz w:val="24"/>
                <w:szCs w:val="24"/>
              </w:rPr>
              <w:t xml:space="preserve">столбик с </w:t>
            </w:r>
            <w:proofErr w:type="spellStart"/>
            <w:r w:rsidRPr="0012747D">
              <w:rPr>
                <w:rFonts w:ascii="Times New Roman" w:hAnsi="Times New Roman" w:cs="Times New Roman"/>
                <w:b/>
                <w:iCs/>
                <w:color w:val="auto"/>
                <w:sz w:val="24"/>
                <w:szCs w:val="24"/>
              </w:rPr>
              <w:t>накидом</w:t>
            </w:r>
            <w:proofErr w:type="spellEnd"/>
            <w:r w:rsidRPr="0012747D">
              <w:rPr>
                <w:rFonts w:ascii="Times New Roman" w:hAnsi="Times New Roman" w:cs="Times New Roman"/>
                <w:b/>
                <w:iCs/>
                <w:color w:val="auto"/>
                <w:sz w:val="24"/>
                <w:szCs w:val="24"/>
              </w:rPr>
              <w:t>.</w:t>
            </w:r>
            <w:r w:rsidRPr="0012747D">
              <w:rPr>
                <w:rFonts w:ascii="Times New Roman" w:hAnsi="Times New Roman" w:cs="Times New Roman"/>
                <w:b/>
                <w:color w:val="auto"/>
                <w:sz w:val="24"/>
                <w:szCs w:val="24"/>
              </w:rPr>
              <w:t xml:space="preserve"> </w:t>
            </w:r>
          </w:p>
          <w:p w:rsidR="00EF2974" w:rsidRPr="0012747D" w:rsidRDefault="00EF2974" w:rsidP="003D0771">
            <w:pPr>
              <w:pStyle w:val="ab"/>
              <w:tabs>
                <w:tab w:val="left" w:pos="-141"/>
              </w:tabs>
              <w:spacing w:line="240" w:lineRule="auto"/>
              <w:ind w:left="-141" w:right="-119" w:firstLine="0"/>
              <w:jc w:val="both"/>
              <w:rPr>
                <w:rFonts w:ascii="Times New Roman" w:hAnsi="Times New Roman" w:cs="Times New Roman"/>
                <w:color w:val="auto"/>
                <w:sz w:val="24"/>
                <w:szCs w:val="24"/>
              </w:rPr>
            </w:pPr>
            <w:r w:rsidRPr="0012747D">
              <w:rPr>
                <w:rFonts w:ascii="Times New Roman" w:hAnsi="Times New Roman" w:cs="Times New Roman"/>
                <w:color w:val="auto"/>
                <w:sz w:val="24"/>
                <w:szCs w:val="24"/>
              </w:rPr>
              <w:t>Другие элементы их производные. Разнообразные сочетания воздушных петель и стол</w:t>
            </w:r>
            <w:r w:rsidRPr="0012747D">
              <w:rPr>
                <w:rFonts w:ascii="Times New Roman" w:hAnsi="Times New Roman" w:cs="Times New Roman"/>
                <w:color w:val="auto"/>
                <w:sz w:val="24"/>
                <w:szCs w:val="24"/>
              </w:rPr>
              <w:softHyphen/>
              <w:t xml:space="preserve">биков образуют узоры вязания. </w:t>
            </w:r>
          </w:p>
          <w:p w:rsidR="00EF2974" w:rsidRPr="0012747D" w:rsidRDefault="00EF2974" w:rsidP="003D0771">
            <w:pPr>
              <w:pStyle w:val="ab"/>
              <w:tabs>
                <w:tab w:val="left" w:pos="-141"/>
              </w:tabs>
              <w:spacing w:line="240" w:lineRule="auto"/>
              <w:ind w:left="-141" w:right="-119" w:firstLine="0"/>
              <w:jc w:val="both"/>
              <w:rPr>
                <w:rFonts w:ascii="Times New Roman" w:hAnsi="Times New Roman" w:cs="Times New Roman"/>
                <w:color w:val="auto"/>
                <w:sz w:val="24"/>
                <w:szCs w:val="24"/>
              </w:rPr>
            </w:pPr>
            <w:r w:rsidRPr="0012747D">
              <w:rPr>
                <w:rFonts w:ascii="Times New Roman" w:hAnsi="Times New Roman" w:cs="Times New Roman"/>
                <w:color w:val="auto"/>
                <w:sz w:val="24"/>
                <w:szCs w:val="24"/>
              </w:rPr>
              <w:t>В зависимости от узора и толщины ниток подбирают соответствующий крючок.</w:t>
            </w:r>
          </w:p>
          <w:p w:rsidR="00EF2974" w:rsidRDefault="00EF2974" w:rsidP="003D0771">
            <w:pPr>
              <w:pStyle w:val="ab"/>
              <w:tabs>
                <w:tab w:val="left" w:pos="-141"/>
              </w:tabs>
              <w:spacing w:line="240" w:lineRule="auto"/>
              <w:ind w:left="-141" w:right="-119" w:firstLine="0"/>
              <w:jc w:val="both"/>
              <w:rPr>
                <w:rFonts w:ascii="Times New Roman" w:hAnsi="Times New Roman" w:cs="Times New Roman"/>
                <w:i/>
                <w:iCs/>
                <w:color w:val="auto"/>
                <w:sz w:val="24"/>
                <w:szCs w:val="24"/>
              </w:rPr>
            </w:pPr>
          </w:p>
          <w:p w:rsidR="00EF2974" w:rsidRPr="00FF6647" w:rsidRDefault="00EF2974" w:rsidP="003D0771">
            <w:pPr>
              <w:ind w:left="-141" w:right="-119"/>
              <w:jc w:val="both"/>
              <w:rPr>
                <w:sz w:val="24"/>
                <w:szCs w:val="24"/>
                <w:lang w:val="ru-RU"/>
              </w:rPr>
            </w:pPr>
            <w:r w:rsidRPr="00371C73">
              <w:rPr>
                <w:b/>
                <w:sz w:val="24"/>
                <w:szCs w:val="24"/>
                <w:lang w:val="ru-RU"/>
              </w:rPr>
              <w:t>Знакомство с разнообразием крючков</w:t>
            </w:r>
            <w:proofErr w:type="gramStart"/>
            <w:r w:rsidRPr="00371C73">
              <w:rPr>
                <w:b/>
                <w:sz w:val="24"/>
                <w:szCs w:val="24"/>
                <w:lang w:val="ru-RU"/>
              </w:rPr>
              <w:t>.</w:t>
            </w:r>
            <w:proofErr w:type="gramEnd"/>
            <w:r w:rsidRPr="00FF6647">
              <w:rPr>
                <w:sz w:val="24"/>
                <w:szCs w:val="24"/>
                <w:lang w:val="ru-RU"/>
              </w:rPr>
              <w:t xml:space="preserve"> (</w:t>
            </w:r>
            <w:proofErr w:type="gramStart"/>
            <w:r w:rsidRPr="00FF6647">
              <w:rPr>
                <w:sz w:val="24"/>
                <w:szCs w:val="24"/>
                <w:lang w:val="ru-RU"/>
              </w:rPr>
              <w:t>д</w:t>
            </w:r>
            <w:proofErr w:type="gramEnd"/>
            <w:r w:rsidRPr="00FF6647">
              <w:rPr>
                <w:sz w:val="24"/>
                <w:szCs w:val="24"/>
                <w:lang w:val="ru-RU"/>
              </w:rPr>
              <w:t>емонстрация крючков)</w:t>
            </w:r>
          </w:p>
          <w:p w:rsidR="00EF2974" w:rsidRDefault="00EF2974" w:rsidP="003D0771">
            <w:pPr>
              <w:ind w:left="-141" w:right="-119"/>
              <w:jc w:val="both"/>
              <w:rPr>
                <w:sz w:val="24"/>
                <w:szCs w:val="24"/>
                <w:lang w:val="ru-RU"/>
              </w:rPr>
            </w:pPr>
            <w:r>
              <w:rPr>
                <w:sz w:val="24"/>
                <w:szCs w:val="24"/>
                <w:lang w:val="ru-RU"/>
              </w:rPr>
              <w:t>Учитель  организовывает</w:t>
            </w:r>
            <w:r w:rsidRPr="00FF6647">
              <w:rPr>
                <w:sz w:val="24"/>
                <w:szCs w:val="24"/>
                <w:lang w:val="ru-RU"/>
              </w:rPr>
              <w:t xml:space="preserve"> демонстрационные инструменты для вязания (крючки, спицы). </w:t>
            </w:r>
          </w:p>
          <w:p w:rsidR="00EF2974" w:rsidRDefault="00EF2974" w:rsidP="003D0771">
            <w:pPr>
              <w:ind w:left="-141" w:right="-119"/>
              <w:jc w:val="both"/>
              <w:rPr>
                <w:sz w:val="24"/>
                <w:szCs w:val="24"/>
                <w:lang w:val="ru-RU"/>
              </w:rPr>
            </w:pPr>
            <w:r>
              <w:rPr>
                <w:sz w:val="24"/>
                <w:szCs w:val="24"/>
                <w:lang w:val="ru-RU"/>
              </w:rPr>
              <w:t xml:space="preserve">Демонстрация, </w:t>
            </w:r>
            <w:r w:rsidRPr="00FF6647">
              <w:rPr>
                <w:sz w:val="24"/>
                <w:szCs w:val="24"/>
                <w:lang w:val="ru-RU"/>
              </w:rPr>
              <w:t xml:space="preserve">как пользоваться инструментами, в чем преимущество использования того или иного крючка, какая вязка получается при использовании разного вида инструментов. </w:t>
            </w:r>
          </w:p>
          <w:p w:rsidR="00EF2974" w:rsidRDefault="00EF2974" w:rsidP="003D0771">
            <w:pPr>
              <w:ind w:left="-141" w:right="-119"/>
              <w:jc w:val="both"/>
              <w:rPr>
                <w:sz w:val="24"/>
                <w:szCs w:val="24"/>
                <w:lang w:val="ru-RU"/>
              </w:rPr>
            </w:pPr>
          </w:p>
          <w:p w:rsidR="00EF2974" w:rsidRDefault="00EF2974" w:rsidP="003D0771">
            <w:pPr>
              <w:ind w:left="-141" w:right="-119"/>
              <w:jc w:val="both"/>
              <w:rPr>
                <w:sz w:val="24"/>
                <w:szCs w:val="24"/>
                <w:lang w:val="ru-RU"/>
              </w:rPr>
            </w:pPr>
            <w:r>
              <w:rPr>
                <w:sz w:val="24"/>
                <w:szCs w:val="24"/>
                <w:lang w:val="ru-RU"/>
              </w:rPr>
              <w:t>Обсуждение</w:t>
            </w:r>
            <w:r w:rsidRPr="00FF6647">
              <w:rPr>
                <w:sz w:val="24"/>
                <w:szCs w:val="24"/>
                <w:lang w:val="ru-RU"/>
              </w:rPr>
              <w:t xml:space="preserve"> с учащимися для создания, какого изделия подойдет тот или иной крючок. </w:t>
            </w:r>
          </w:p>
          <w:p w:rsidR="00EF2974" w:rsidRDefault="00EF2974" w:rsidP="003D0771">
            <w:pPr>
              <w:ind w:left="-141" w:right="-119"/>
              <w:jc w:val="both"/>
              <w:rPr>
                <w:sz w:val="24"/>
                <w:szCs w:val="24"/>
                <w:lang w:val="ru-RU"/>
              </w:rPr>
            </w:pPr>
            <w:r w:rsidRPr="003D0771">
              <w:rPr>
                <w:b/>
                <w:sz w:val="24"/>
                <w:szCs w:val="24"/>
                <w:lang w:val="ru-RU"/>
              </w:rPr>
              <w:t>Например:</w:t>
            </w:r>
            <w:r w:rsidRPr="00FF6647">
              <w:rPr>
                <w:sz w:val="24"/>
                <w:szCs w:val="24"/>
                <w:lang w:val="ru-RU"/>
              </w:rPr>
              <w:t xml:space="preserve"> для вязания декоративных элементов платья, для прихваток, ковриков и др.</w:t>
            </w:r>
          </w:p>
          <w:p w:rsidR="00EF2974" w:rsidRDefault="00EF2974" w:rsidP="003D0771">
            <w:pPr>
              <w:pStyle w:val="ab"/>
              <w:tabs>
                <w:tab w:val="left" w:pos="-141"/>
              </w:tabs>
              <w:spacing w:line="240" w:lineRule="auto"/>
              <w:ind w:right="-119" w:firstLine="0"/>
              <w:jc w:val="both"/>
              <w:rPr>
                <w:rFonts w:ascii="Times New Roman" w:hAnsi="Times New Roman" w:cs="Times New Roman"/>
                <w:i/>
                <w:iCs/>
                <w:color w:val="auto"/>
                <w:sz w:val="24"/>
                <w:szCs w:val="24"/>
              </w:rPr>
            </w:pPr>
          </w:p>
          <w:p w:rsidR="00EF2974" w:rsidRPr="00FF6647" w:rsidRDefault="00EF2974" w:rsidP="003D0771">
            <w:pPr>
              <w:ind w:left="-141" w:right="-119"/>
              <w:jc w:val="both"/>
              <w:rPr>
                <w:sz w:val="24"/>
                <w:szCs w:val="24"/>
                <w:lang w:val="ru-RU"/>
              </w:rPr>
            </w:pPr>
            <w:r w:rsidRPr="00FF6647">
              <w:rPr>
                <w:sz w:val="24"/>
                <w:szCs w:val="24"/>
                <w:lang w:val="ru-RU"/>
              </w:rPr>
              <w:t xml:space="preserve">Ознакомление учащихся с материалами и инструментами, </w:t>
            </w:r>
            <w:proofErr w:type="gramStart"/>
            <w:r w:rsidRPr="00FF6647">
              <w:rPr>
                <w:sz w:val="24"/>
                <w:szCs w:val="24"/>
                <w:lang w:val="ru-RU"/>
              </w:rPr>
              <w:t>используемые</w:t>
            </w:r>
            <w:proofErr w:type="gramEnd"/>
            <w:r w:rsidRPr="00FF6647">
              <w:rPr>
                <w:sz w:val="24"/>
                <w:szCs w:val="24"/>
                <w:lang w:val="ru-RU"/>
              </w:rPr>
              <w:t xml:space="preserve"> при вязании крючком. </w:t>
            </w:r>
          </w:p>
          <w:p w:rsidR="00EF2974" w:rsidRPr="0012747D" w:rsidRDefault="00EF2974" w:rsidP="003D0771">
            <w:pPr>
              <w:pStyle w:val="ab"/>
              <w:tabs>
                <w:tab w:val="left" w:pos="-141"/>
              </w:tabs>
              <w:spacing w:line="240" w:lineRule="auto"/>
              <w:ind w:left="-141" w:right="-119" w:firstLine="0"/>
              <w:jc w:val="both"/>
              <w:rPr>
                <w:rFonts w:ascii="Times New Roman" w:hAnsi="Times New Roman" w:cs="Times New Roman"/>
                <w:i/>
                <w:iCs/>
                <w:color w:val="auto"/>
                <w:sz w:val="24"/>
                <w:szCs w:val="24"/>
              </w:rPr>
            </w:pPr>
          </w:p>
          <w:p w:rsidR="00EF2974" w:rsidRDefault="00EF2974" w:rsidP="003D0771">
            <w:pPr>
              <w:pStyle w:val="ab"/>
              <w:tabs>
                <w:tab w:val="left" w:pos="-141"/>
              </w:tabs>
              <w:spacing w:line="240" w:lineRule="auto"/>
              <w:ind w:left="-141" w:right="-119" w:firstLine="0"/>
              <w:jc w:val="both"/>
              <w:rPr>
                <w:rFonts w:ascii="Times New Roman" w:hAnsi="Times New Roman" w:cs="Times New Roman"/>
                <w:color w:val="auto"/>
                <w:sz w:val="24"/>
                <w:szCs w:val="24"/>
              </w:rPr>
            </w:pPr>
            <w:r w:rsidRPr="0012747D">
              <w:rPr>
                <w:rFonts w:ascii="Times New Roman" w:hAnsi="Times New Roman" w:cs="Times New Roman"/>
                <w:b/>
                <w:iCs/>
                <w:color w:val="auto"/>
                <w:sz w:val="24"/>
                <w:szCs w:val="24"/>
              </w:rPr>
              <w:t>Запомните:</w:t>
            </w:r>
            <w:r w:rsidRPr="0012747D">
              <w:rPr>
                <w:rFonts w:ascii="Times New Roman" w:hAnsi="Times New Roman" w:cs="Times New Roman"/>
                <w:b/>
                <w:color w:val="auto"/>
                <w:sz w:val="24"/>
                <w:szCs w:val="24"/>
              </w:rPr>
              <w:t xml:space="preserve"> </w:t>
            </w:r>
            <w:r w:rsidRPr="0012747D">
              <w:rPr>
                <w:rFonts w:ascii="Times New Roman" w:hAnsi="Times New Roman" w:cs="Times New Roman"/>
                <w:color w:val="auto"/>
                <w:sz w:val="24"/>
                <w:szCs w:val="24"/>
              </w:rPr>
              <w:t>вязальный крючок должен быть в 2-2,5 раза толще, чем нить.</w:t>
            </w:r>
          </w:p>
          <w:p w:rsidR="00EF2974" w:rsidRDefault="00EF2974" w:rsidP="003D0771">
            <w:pPr>
              <w:pStyle w:val="ab"/>
              <w:tabs>
                <w:tab w:val="left" w:pos="-141"/>
              </w:tabs>
              <w:spacing w:line="240" w:lineRule="auto"/>
              <w:ind w:left="-141" w:right="-119" w:firstLine="0"/>
              <w:jc w:val="both"/>
              <w:rPr>
                <w:rFonts w:ascii="Times New Roman" w:hAnsi="Times New Roman" w:cs="Times New Roman"/>
                <w:color w:val="auto"/>
                <w:sz w:val="24"/>
                <w:szCs w:val="24"/>
              </w:rPr>
            </w:pPr>
          </w:p>
          <w:p w:rsidR="00EF2974" w:rsidRPr="0007041B" w:rsidRDefault="00EF2974" w:rsidP="003D0771">
            <w:pPr>
              <w:pStyle w:val="ab"/>
              <w:tabs>
                <w:tab w:val="left" w:pos="690"/>
              </w:tabs>
              <w:spacing w:line="240" w:lineRule="auto"/>
              <w:ind w:left="-141" w:right="-119" w:firstLine="0"/>
              <w:jc w:val="both"/>
              <w:rPr>
                <w:rFonts w:ascii="Times New Roman" w:hAnsi="Times New Roman" w:cs="Times New Roman"/>
                <w:b/>
                <w:color w:val="auto"/>
                <w:sz w:val="24"/>
                <w:szCs w:val="24"/>
              </w:rPr>
            </w:pPr>
            <w:r w:rsidRPr="0007041B">
              <w:rPr>
                <w:rFonts w:ascii="Times New Roman" w:hAnsi="Times New Roman" w:cs="Times New Roman"/>
                <w:b/>
                <w:color w:val="auto"/>
                <w:sz w:val="24"/>
                <w:szCs w:val="24"/>
              </w:rPr>
              <w:t>Изучите способы держания крючка при вязании.</w:t>
            </w:r>
          </w:p>
          <w:p w:rsidR="00EF2974" w:rsidRPr="0007041B" w:rsidRDefault="00EF2974" w:rsidP="003D0771">
            <w:pPr>
              <w:pStyle w:val="ab"/>
              <w:tabs>
                <w:tab w:val="left" w:pos="714"/>
              </w:tabs>
              <w:spacing w:line="240" w:lineRule="auto"/>
              <w:ind w:left="-141" w:right="-119" w:firstLine="0"/>
              <w:jc w:val="both"/>
              <w:rPr>
                <w:rFonts w:ascii="Times New Roman" w:hAnsi="Times New Roman" w:cs="Times New Roman"/>
                <w:color w:val="auto"/>
                <w:sz w:val="24"/>
                <w:szCs w:val="24"/>
              </w:rPr>
            </w:pPr>
            <w:bookmarkStart w:id="6" w:name="bookmark189"/>
            <w:bookmarkEnd w:id="6"/>
            <w:r w:rsidRPr="0007041B">
              <w:rPr>
                <w:rFonts w:ascii="Times New Roman" w:hAnsi="Times New Roman" w:cs="Times New Roman"/>
                <w:color w:val="auto"/>
                <w:sz w:val="24"/>
                <w:szCs w:val="24"/>
              </w:rPr>
              <w:t>1.Потренируйтесь в выполнении основных элементов вязания крючком разными способами.</w:t>
            </w:r>
          </w:p>
          <w:p w:rsidR="00EF2974" w:rsidRPr="0007041B" w:rsidRDefault="00EF2974" w:rsidP="003D0771">
            <w:pPr>
              <w:pStyle w:val="ab"/>
              <w:tabs>
                <w:tab w:val="left" w:pos="718"/>
              </w:tabs>
              <w:spacing w:line="240" w:lineRule="auto"/>
              <w:ind w:left="-141" w:right="-119" w:firstLine="0"/>
              <w:jc w:val="both"/>
              <w:rPr>
                <w:rFonts w:ascii="Times New Roman" w:hAnsi="Times New Roman" w:cs="Times New Roman"/>
                <w:color w:val="auto"/>
                <w:sz w:val="24"/>
                <w:szCs w:val="24"/>
              </w:rPr>
            </w:pPr>
            <w:bookmarkStart w:id="7" w:name="bookmark190"/>
            <w:bookmarkEnd w:id="7"/>
            <w:r w:rsidRPr="0007041B">
              <w:rPr>
                <w:rFonts w:ascii="Times New Roman" w:hAnsi="Times New Roman" w:cs="Times New Roman"/>
                <w:color w:val="auto"/>
                <w:sz w:val="24"/>
                <w:szCs w:val="24"/>
              </w:rPr>
              <w:t xml:space="preserve">2.Подберите для себя наиболее удобный способ держания </w:t>
            </w:r>
          </w:p>
          <w:p w:rsidR="00EF2974" w:rsidRPr="003D0771" w:rsidRDefault="00EF2974" w:rsidP="003D0771">
            <w:pPr>
              <w:pStyle w:val="ab"/>
              <w:tabs>
                <w:tab w:val="left" w:pos="572"/>
              </w:tabs>
              <w:spacing w:line="240" w:lineRule="auto"/>
              <w:ind w:left="-141" w:right="-119" w:firstLine="0"/>
              <w:jc w:val="both"/>
              <w:rPr>
                <w:rFonts w:ascii="Times New Roman" w:hAnsi="Times New Roman" w:cs="Times New Roman"/>
                <w:color w:val="auto"/>
                <w:sz w:val="24"/>
                <w:szCs w:val="24"/>
              </w:rPr>
            </w:pPr>
            <w:r w:rsidRPr="0007041B">
              <w:rPr>
                <w:rFonts w:ascii="Times New Roman" w:hAnsi="Times New Roman" w:cs="Times New Roman"/>
                <w:color w:val="auto"/>
                <w:sz w:val="24"/>
                <w:szCs w:val="24"/>
              </w:rPr>
              <w:t>крючка.</w:t>
            </w:r>
          </w:p>
        </w:tc>
        <w:tc>
          <w:tcPr>
            <w:tcW w:w="3402" w:type="dxa"/>
          </w:tcPr>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r w:rsidRPr="00633C82">
              <w:rPr>
                <w:bCs/>
                <w:lang w:val="ru-RU"/>
              </w:rPr>
              <w:lastRenderedPageBreak/>
              <w:t>Фиксируют ответы в свои тетради.</w:t>
            </w: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624533">
            <w:pPr>
              <w:ind w:left="-141" w:right="-119"/>
              <w:jc w:val="both"/>
              <w:rPr>
                <w:sz w:val="24"/>
                <w:szCs w:val="24"/>
                <w:lang w:val="ru-RU"/>
              </w:rPr>
            </w:pPr>
            <w:r w:rsidRPr="00FF6647">
              <w:rPr>
                <w:sz w:val="24"/>
                <w:szCs w:val="24"/>
                <w:lang w:val="ru-RU"/>
              </w:rPr>
              <w:t>Все</w:t>
            </w:r>
            <w:r>
              <w:rPr>
                <w:sz w:val="24"/>
                <w:szCs w:val="24"/>
                <w:lang w:val="ru-RU"/>
              </w:rPr>
              <w:t xml:space="preserve"> </w:t>
            </w:r>
            <w:r w:rsidRPr="00FF6647">
              <w:rPr>
                <w:sz w:val="24"/>
                <w:szCs w:val="24"/>
                <w:lang w:val="ru-RU"/>
              </w:rPr>
              <w:t xml:space="preserve"> команды получают задания. </w:t>
            </w:r>
          </w:p>
          <w:p w:rsidR="00EF2974" w:rsidRDefault="00EF2974" w:rsidP="00624533">
            <w:pPr>
              <w:ind w:left="-141" w:right="-119"/>
              <w:jc w:val="both"/>
              <w:rPr>
                <w:sz w:val="24"/>
                <w:szCs w:val="24"/>
                <w:lang w:val="ru-RU"/>
              </w:rPr>
            </w:pPr>
          </w:p>
          <w:p w:rsidR="00EF2974" w:rsidRPr="00FF6647" w:rsidRDefault="00EF2974" w:rsidP="00624533">
            <w:pPr>
              <w:ind w:left="-141" w:right="-119"/>
              <w:jc w:val="both"/>
              <w:rPr>
                <w:sz w:val="24"/>
                <w:szCs w:val="24"/>
                <w:lang w:val="ru-RU"/>
              </w:rPr>
            </w:pPr>
            <w:r w:rsidRPr="00FF6647">
              <w:rPr>
                <w:sz w:val="24"/>
                <w:szCs w:val="24"/>
                <w:lang w:val="ru-RU"/>
              </w:rPr>
              <w:lastRenderedPageBreak/>
              <w:t>Каждый</w:t>
            </w:r>
            <w:r>
              <w:rPr>
                <w:sz w:val="24"/>
                <w:szCs w:val="24"/>
                <w:lang w:val="ru-RU"/>
              </w:rPr>
              <w:t xml:space="preserve"> </w:t>
            </w:r>
            <w:r w:rsidRPr="00FF6647">
              <w:rPr>
                <w:sz w:val="24"/>
                <w:szCs w:val="24"/>
                <w:lang w:val="ru-RU"/>
              </w:rPr>
              <w:t xml:space="preserve"> возвращается в свою «семью» и по конспекту делится своими знаниями. </w:t>
            </w:r>
          </w:p>
          <w:p w:rsidR="00EF2974" w:rsidRDefault="00EF2974" w:rsidP="00624533">
            <w:pPr>
              <w:ind w:left="-141" w:right="-119"/>
              <w:jc w:val="both"/>
              <w:rPr>
                <w:sz w:val="24"/>
                <w:szCs w:val="24"/>
                <w:lang w:val="ru-RU"/>
              </w:rPr>
            </w:pPr>
            <w:r w:rsidRPr="00FF6647">
              <w:rPr>
                <w:sz w:val="24"/>
                <w:szCs w:val="24"/>
                <w:lang w:val="ru-RU"/>
              </w:rPr>
              <w:t xml:space="preserve">Члены команды отвечают на вопросы учителя по всей теме. </w:t>
            </w:r>
          </w:p>
          <w:p w:rsidR="00EF2974" w:rsidRDefault="00EF2974" w:rsidP="00624533">
            <w:pPr>
              <w:ind w:left="-141" w:right="-119"/>
              <w:jc w:val="both"/>
              <w:rPr>
                <w:sz w:val="24"/>
                <w:szCs w:val="24"/>
                <w:lang w:val="ru-RU"/>
              </w:rPr>
            </w:pPr>
          </w:p>
          <w:p w:rsidR="00EF2974" w:rsidRPr="00FF6647" w:rsidRDefault="00EF2974" w:rsidP="00624533">
            <w:pPr>
              <w:ind w:left="-141" w:right="-119"/>
              <w:jc w:val="both"/>
              <w:rPr>
                <w:sz w:val="24"/>
                <w:szCs w:val="24"/>
                <w:lang w:val="ru-RU"/>
              </w:rPr>
            </w:pPr>
          </w:p>
          <w:p w:rsidR="00EF2974" w:rsidRDefault="00EF2974" w:rsidP="0012747D">
            <w:pPr>
              <w:pStyle w:val="a9"/>
              <w:shd w:val="clear" w:color="auto" w:fill="FFFFFF"/>
              <w:tabs>
                <w:tab w:val="left" w:pos="34"/>
              </w:tabs>
              <w:spacing w:before="0" w:beforeAutospacing="0" w:after="0" w:afterAutospacing="0"/>
              <w:ind w:left="-108" w:right="-108"/>
              <w:jc w:val="both"/>
              <w:rPr>
                <w:bCs/>
                <w:lang w:val="ru-RU"/>
              </w:rPr>
            </w:pPr>
            <w:r w:rsidRPr="00FF6647">
              <w:rPr>
                <w:lang w:val="ru-RU"/>
              </w:rPr>
              <w:t xml:space="preserve">Учащиеся могут выполнить небольшие зарисовки, схемы, карты и </w:t>
            </w:r>
            <w:proofErr w:type="spellStart"/>
            <w:proofErr w:type="gramStart"/>
            <w:r w:rsidRPr="00FF6647">
              <w:rPr>
                <w:lang w:val="ru-RU"/>
              </w:rPr>
              <w:t>др</w:t>
            </w:r>
            <w:proofErr w:type="spellEnd"/>
            <w:proofErr w:type="gramEnd"/>
          </w:p>
          <w:p w:rsidR="00EF2974" w:rsidRPr="00633C82"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12747D">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Pr="00633C82" w:rsidRDefault="00EF2974" w:rsidP="00633C82">
            <w:pPr>
              <w:pStyle w:val="a9"/>
              <w:shd w:val="clear" w:color="auto" w:fill="FFFFFF"/>
              <w:tabs>
                <w:tab w:val="left" w:pos="34"/>
              </w:tabs>
              <w:spacing w:before="0" w:beforeAutospacing="0" w:after="0" w:afterAutospacing="0"/>
              <w:ind w:left="-108" w:right="-108"/>
              <w:jc w:val="both"/>
              <w:rPr>
                <w:bCs/>
                <w:lang w:val="ru-RU"/>
              </w:rPr>
            </w:pPr>
          </w:p>
          <w:p w:rsidR="00EF2974" w:rsidRDefault="00EF2974" w:rsidP="00624533">
            <w:pPr>
              <w:pStyle w:val="a9"/>
              <w:shd w:val="clear" w:color="auto" w:fill="FFFFFF"/>
              <w:tabs>
                <w:tab w:val="left" w:pos="34"/>
              </w:tabs>
              <w:spacing w:before="0" w:beforeAutospacing="0" w:after="0" w:afterAutospacing="0"/>
              <w:ind w:right="-108"/>
              <w:rPr>
                <w:bCs/>
                <w:lang w:val="ru-RU"/>
              </w:rPr>
            </w:pPr>
          </w:p>
          <w:p w:rsidR="00EF2974" w:rsidRPr="00633C82" w:rsidRDefault="00EF2974" w:rsidP="00624533">
            <w:pPr>
              <w:pStyle w:val="a9"/>
              <w:shd w:val="clear" w:color="auto" w:fill="FFFFFF"/>
              <w:tabs>
                <w:tab w:val="left" w:pos="34"/>
              </w:tabs>
              <w:spacing w:before="0" w:beforeAutospacing="0" w:after="0" w:afterAutospacing="0"/>
              <w:ind w:right="-108"/>
              <w:rPr>
                <w:bCs/>
                <w:lang w:val="ru-RU"/>
              </w:rPr>
            </w:pPr>
          </w:p>
          <w:p w:rsidR="00EF2974" w:rsidRPr="00633C82" w:rsidRDefault="00EF2974" w:rsidP="00624533">
            <w:pPr>
              <w:pStyle w:val="a9"/>
              <w:shd w:val="clear" w:color="auto" w:fill="FFFFFF"/>
              <w:tabs>
                <w:tab w:val="left" w:pos="34"/>
              </w:tabs>
              <w:spacing w:before="0" w:beforeAutospacing="0" w:after="0" w:afterAutospacing="0"/>
              <w:ind w:left="-108" w:right="-108"/>
              <w:jc w:val="center"/>
              <w:rPr>
                <w:lang w:val="ru-RU"/>
              </w:rPr>
            </w:pPr>
            <w:bookmarkStart w:id="8" w:name="_GoBack"/>
            <w:bookmarkEnd w:id="8"/>
          </w:p>
        </w:tc>
        <w:tc>
          <w:tcPr>
            <w:tcW w:w="2552" w:type="dxa"/>
          </w:tcPr>
          <w:p w:rsidR="00EF2974" w:rsidRPr="00633C82" w:rsidRDefault="00EF2974" w:rsidP="0012747D">
            <w:pPr>
              <w:ind w:left="-108" w:right="-119"/>
              <w:jc w:val="center"/>
              <w:rPr>
                <w:rFonts w:eastAsia="Arial"/>
                <w:b/>
                <w:bCs/>
                <w:spacing w:val="-6"/>
                <w:sz w:val="24"/>
                <w:szCs w:val="24"/>
                <w:lang w:val="ru-RU" w:eastAsia="ru-RU"/>
              </w:rPr>
            </w:pPr>
            <w:r w:rsidRPr="00633C82">
              <w:rPr>
                <w:rFonts w:eastAsia="Arial"/>
                <w:b/>
                <w:bCs/>
                <w:spacing w:val="-6"/>
                <w:sz w:val="24"/>
                <w:szCs w:val="24"/>
                <w:lang w:val="ru-RU" w:eastAsia="ru-RU"/>
              </w:rPr>
              <w:lastRenderedPageBreak/>
              <w:t>Критерии оценивания:</w:t>
            </w:r>
          </w:p>
          <w:p w:rsidR="00EF2974" w:rsidRPr="00633C82" w:rsidRDefault="00EF2974" w:rsidP="0012747D">
            <w:pPr>
              <w:ind w:left="-108" w:right="-119"/>
              <w:jc w:val="center"/>
              <w:rPr>
                <w:sz w:val="24"/>
                <w:szCs w:val="24"/>
                <w:lang w:val="ru-RU" w:eastAsia="ru-RU"/>
              </w:rPr>
            </w:pPr>
          </w:p>
        </w:tc>
        <w:tc>
          <w:tcPr>
            <w:tcW w:w="2018" w:type="dxa"/>
            <w:vMerge/>
          </w:tcPr>
          <w:p w:rsidR="00EF2974" w:rsidRPr="00633C82" w:rsidRDefault="00EF2974" w:rsidP="0012747D">
            <w:pPr>
              <w:ind w:left="-108" w:right="-119"/>
              <w:jc w:val="center"/>
              <w:rPr>
                <w:rStyle w:val="11"/>
                <w:rFonts w:ascii="Times New Roman" w:hAnsi="Times New Roman" w:cs="Times New Roman"/>
                <w:color w:val="auto"/>
                <w:sz w:val="24"/>
                <w:szCs w:val="24"/>
                <w:lang w:val="ru-RU"/>
              </w:rPr>
            </w:pPr>
          </w:p>
        </w:tc>
      </w:tr>
      <w:tr w:rsidR="0053737E" w:rsidRPr="00633C82" w:rsidTr="00C8210A">
        <w:tc>
          <w:tcPr>
            <w:tcW w:w="1134" w:type="dxa"/>
          </w:tcPr>
          <w:p w:rsidR="00692265" w:rsidRPr="00633C82" w:rsidRDefault="00E302AD" w:rsidP="00633C82">
            <w:pPr>
              <w:ind w:left="-142" w:right="-108"/>
              <w:jc w:val="center"/>
              <w:rPr>
                <w:rFonts w:eastAsia="Arial Unicode MS"/>
                <w:sz w:val="24"/>
                <w:szCs w:val="24"/>
                <w:lang w:val="ru-RU" w:eastAsia="ru-RU"/>
              </w:rPr>
            </w:pPr>
            <w:r w:rsidRPr="00633C82">
              <w:rPr>
                <w:rFonts w:eastAsia="Arial Unicode MS"/>
                <w:sz w:val="24"/>
                <w:szCs w:val="24"/>
                <w:lang w:val="ru-RU" w:eastAsia="ru-RU"/>
              </w:rPr>
              <w:lastRenderedPageBreak/>
              <w:t xml:space="preserve">Итог </w:t>
            </w:r>
            <w:r w:rsidR="00692265" w:rsidRPr="00633C82">
              <w:rPr>
                <w:rFonts w:eastAsia="Arial Unicode MS"/>
                <w:sz w:val="24"/>
                <w:szCs w:val="24"/>
                <w:lang w:val="ru-RU" w:eastAsia="ru-RU"/>
              </w:rPr>
              <w:t xml:space="preserve"> урока</w:t>
            </w:r>
          </w:p>
          <w:p w:rsidR="00E44A34" w:rsidRPr="00633C82" w:rsidRDefault="00E44A34" w:rsidP="00633C82">
            <w:pPr>
              <w:ind w:left="-142" w:right="-108"/>
              <w:jc w:val="center"/>
              <w:rPr>
                <w:sz w:val="24"/>
                <w:szCs w:val="24"/>
                <w:lang w:val="ru-RU"/>
              </w:rPr>
            </w:pPr>
          </w:p>
        </w:tc>
        <w:tc>
          <w:tcPr>
            <w:tcW w:w="6912" w:type="dxa"/>
          </w:tcPr>
          <w:p w:rsidR="00EE3861" w:rsidRPr="00633C82" w:rsidRDefault="00BF4055" w:rsidP="00633C82">
            <w:pPr>
              <w:ind w:left="-141" w:right="-108"/>
              <w:rPr>
                <w:b/>
                <w:sz w:val="24"/>
                <w:szCs w:val="24"/>
                <w:lang w:val="ru-RU"/>
              </w:rPr>
            </w:pPr>
            <w:bookmarkStart w:id="9" w:name="bookmark61"/>
            <w:bookmarkEnd w:id="9"/>
            <w:r w:rsidRPr="00633C82">
              <w:rPr>
                <w:b/>
                <w:sz w:val="24"/>
                <w:szCs w:val="24"/>
                <w:lang w:val="ru-RU"/>
              </w:rPr>
              <w:t>Общее обсуждение урока:</w:t>
            </w:r>
          </w:p>
          <w:p w:rsidR="003D0771" w:rsidRDefault="003D0771" w:rsidP="003D0771">
            <w:pPr>
              <w:ind w:left="-141" w:right="-119"/>
              <w:jc w:val="both"/>
              <w:rPr>
                <w:sz w:val="24"/>
                <w:szCs w:val="24"/>
                <w:lang w:val="ru-RU"/>
              </w:rPr>
            </w:pPr>
            <w:r w:rsidRPr="00FF6647">
              <w:rPr>
                <w:sz w:val="24"/>
                <w:szCs w:val="24"/>
                <w:lang w:val="ru-RU"/>
              </w:rPr>
              <w:t>Необходимый</w:t>
            </w:r>
            <w:r>
              <w:rPr>
                <w:sz w:val="24"/>
                <w:szCs w:val="24"/>
                <w:lang w:val="ru-RU"/>
              </w:rPr>
              <w:t xml:space="preserve"> </w:t>
            </w:r>
            <w:r w:rsidRPr="00FF6647">
              <w:rPr>
                <w:sz w:val="24"/>
                <w:szCs w:val="24"/>
                <w:lang w:val="ru-RU"/>
              </w:rPr>
              <w:t xml:space="preserve"> материал для работы на следующий урок художественного труда, для создания изделия в технике вязания крючком.</w:t>
            </w:r>
          </w:p>
          <w:p w:rsidR="003D0771" w:rsidRDefault="003D0771" w:rsidP="003D0771">
            <w:pPr>
              <w:ind w:left="-141" w:right="-119"/>
              <w:jc w:val="both"/>
              <w:rPr>
                <w:sz w:val="24"/>
                <w:szCs w:val="24"/>
                <w:lang w:val="ru-RU"/>
              </w:rPr>
            </w:pPr>
          </w:p>
          <w:p w:rsidR="00E875EA" w:rsidRPr="003D0771" w:rsidRDefault="003D0771" w:rsidP="003D0771">
            <w:pPr>
              <w:ind w:left="-141" w:right="-119"/>
              <w:jc w:val="both"/>
              <w:rPr>
                <w:b/>
                <w:sz w:val="24"/>
                <w:szCs w:val="24"/>
                <w:lang w:val="ru-RU"/>
              </w:rPr>
            </w:pPr>
            <w:r w:rsidRPr="003D0771">
              <w:rPr>
                <w:b/>
                <w:noProof/>
                <w:sz w:val="24"/>
                <w:szCs w:val="24"/>
                <w:lang w:val="ru-RU" w:eastAsia="ru-RU"/>
              </w:rPr>
              <w:t xml:space="preserve">Вопросы: </w:t>
            </w:r>
          </w:p>
          <w:p w:rsidR="00E13716" w:rsidRPr="00633C82" w:rsidRDefault="003D0771" w:rsidP="00633C82">
            <w:pPr>
              <w:shd w:val="clear" w:color="auto" w:fill="FFFFFF"/>
              <w:ind w:left="-108" w:right="-108"/>
              <w:rPr>
                <w:noProof/>
                <w:sz w:val="24"/>
                <w:szCs w:val="24"/>
                <w:lang w:val="ru-RU"/>
              </w:rPr>
            </w:pPr>
            <w:r>
              <w:rPr>
                <w:noProof/>
                <w:sz w:val="24"/>
                <w:szCs w:val="24"/>
                <w:lang w:val="ru-RU"/>
              </w:rPr>
              <w:t>1.</w:t>
            </w:r>
            <w:r w:rsidR="00E13716" w:rsidRPr="00633C82">
              <w:rPr>
                <w:noProof/>
                <w:sz w:val="24"/>
                <w:szCs w:val="24"/>
                <w:lang w:val="ru-RU"/>
              </w:rPr>
              <w:t>Где впервые было известно вязание?</w:t>
            </w:r>
          </w:p>
          <w:p w:rsidR="00E13716" w:rsidRPr="00633C82" w:rsidRDefault="003D0771" w:rsidP="00633C82">
            <w:pPr>
              <w:shd w:val="clear" w:color="auto" w:fill="FFFFFF"/>
              <w:ind w:left="-108" w:right="-108"/>
              <w:rPr>
                <w:noProof/>
                <w:sz w:val="24"/>
                <w:szCs w:val="24"/>
                <w:lang w:val="ru-RU"/>
              </w:rPr>
            </w:pPr>
            <w:r>
              <w:rPr>
                <w:noProof/>
                <w:sz w:val="24"/>
                <w:szCs w:val="24"/>
                <w:lang w:val="ru-RU"/>
              </w:rPr>
              <w:lastRenderedPageBreak/>
              <w:t>2.</w:t>
            </w:r>
            <w:r w:rsidR="00E13716" w:rsidRPr="00633C82">
              <w:rPr>
                <w:noProof/>
                <w:sz w:val="24"/>
                <w:szCs w:val="24"/>
                <w:lang w:val="ru-RU"/>
              </w:rPr>
              <w:t>В каком году изобрели первый вязальный станок?</w:t>
            </w:r>
          </w:p>
          <w:p w:rsidR="00E13716" w:rsidRPr="00633C82" w:rsidRDefault="003D0771" w:rsidP="00633C82">
            <w:pPr>
              <w:shd w:val="clear" w:color="auto" w:fill="FFFFFF"/>
              <w:ind w:left="-108" w:right="-108"/>
              <w:rPr>
                <w:noProof/>
                <w:sz w:val="24"/>
                <w:szCs w:val="24"/>
                <w:lang w:val="ru-RU"/>
              </w:rPr>
            </w:pPr>
            <w:r>
              <w:rPr>
                <w:noProof/>
                <w:sz w:val="24"/>
                <w:szCs w:val="24"/>
                <w:lang w:val="ru-RU"/>
              </w:rPr>
              <w:t>3.</w:t>
            </w:r>
            <w:r w:rsidR="00E13716" w:rsidRPr="00633C82">
              <w:rPr>
                <w:noProof/>
                <w:sz w:val="24"/>
                <w:szCs w:val="24"/>
                <w:lang w:val="ru-RU"/>
              </w:rPr>
              <w:t>Какие изделия можно связать тонкими и толстыми нитками?</w:t>
            </w:r>
          </w:p>
          <w:p w:rsidR="00E875EA" w:rsidRDefault="003D0771" w:rsidP="003D0771">
            <w:pPr>
              <w:shd w:val="clear" w:color="auto" w:fill="FFFFFF"/>
              <w:ind w:left="-108" w:right="-108"/>
              <w:rPr>
                <w:noProof/>
                <w:sz w:val="24"/>
                <w:szCs w:val="24"/>
                <w:lang w:val="ru-RU"/>
              </w:rPr>
            </w:pPr>
            <w:r>
              <w:rPr>
                <w:noProof/>
                <w:sz w:val="24"/>
                <w:szCs w:val="24"/>
                <w:lang w:val="ru-RU"/>
              </w:rPr>
              <w:t>4.</w:t>
            </w:r>
            <w:r w:rsidR="00E13716" w:rsidRPr="00633C82">
              <w:rPr>
                <w:noProof/>
                <w:sz w:val="24"/>
                <w:szCs w:val="24"/>
                <w:lang w:val="ru-RU"/>
              </w:rPr>
              <w:t>Ч</w:t>
            </w:r>
            <w:r>
              <w:rPr>
                <w:noProof/>
                <w:sz w:val="24"/>
                <w:szCs w:val="24"/>
                <w:lang w:val="ru-RU"/>
              </w:rPr>
              <w:t xml:space="preserve">то означает номер крючка? </w:t>
            </w:r>
          </w:p>
          <w:p w:rsidR="003D0771" w:rsidRPr="00E875EA" w:rsidRDefault="003D0771" w:rsidP="003D0771">
            <w:pPr>
              <w:shd w:val="clear" w:color="auto" w:fill="FFFFFF"/>
              <w:ind w:left="-108" w:right="-108"/>
              <w:rPr>
                <w:noProof/>
                <w:sz w:val="24"/>
                <w:szCs w:val="24"/>
                <w:lang w:val="ru-RU"/>
              </w:rPr>
            </w:pPr>
          </w:p>
          <w:p w:rsidR="00072F59" w:rsidRPr="003D0771" w:rsidRDefault="00072F59" w:rsidP="003D0771">
            <w:pPr>
              <w:ind w:left="-141" w:right="-108"/>
              <w:rPr>
                <w:rFonts w:eastAsia="Arial Unicode MS"/>
                <w:b/>
                <w:sz w:val="24"/>
                <w:szCs w:val="24"/>
                <w:lang w:val="ru-RU" w:eastAsia="ru-RU"/>
              </w:rPr>
            </w:pPr>
            <w:r w:rsidRPr="00E875EA">
              <w:rPr>
                <w:rFonts w:eastAsia="Arial Unicode MS"/>
                <w:b/>
                <w:sz w:val="24"/>
                <w:szCs w:val="24"/>
                <w:lang w:val="ru-RU" w:eastAsia="ru-RU"/>
              </w:rPr>
              <w:t>Рефлексия:</w:t>
            </w:r>
          </w:p>
          <w:p w:rsidR="00A8603E" w:rsidRPr="00633C82" w:rsidRDefault="00072F59" w:rsidP="003D0771">
            <w:pPr>
              <w:ind w:left="-108" w:right="-119"/>
              <w:rPr>
                <w:noProof/>
                <w:sz w:val="24"/>
                <w:szCs w:val="24"/>
                <w:lang w:val="ru-RU" w:eastAsia="ru-RU"/>
              </w:rPr>
            </w:pPr>
            <w:r w:rsidRPr="00633C82">
              <w:rPr>
                <w:noProof/>
                <w:sz w:val="24"/>
                <w:szCs w:val="24"/>
                <w:lang w:val="ru-RU" w:eastAsia="ru-RU"/>
              </w:rPr>
              <w:drawing>
                <wp:inline distT="0" distB="0" distL="0" distR="0">
                  <wp:extent cx="4312428" cy="3276600"/>
                  <wp:effectExtent l="19050" t="0" r="0" b="0"/>
                  <wp:docPr id="12" name="Рисунок 12" descr="https://ds05.infourok.ru/uploads/ex/02ea/000c8609-2742faca/img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s05.infourok.ru/uploads/ex/02ea/000c8609-2742faca/img13.jpg"/>
                          <pic:cNvPicPr>
                            <a:picLocks noChangeAspect="1"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41271" cy="3298515"/>
                          </a:xfrm>
                          <a:prstGeom prst="rect">
                            <a:avLst/>
                          </a:prstGeom>
                          <a:noFill/>
                          <a:ln>
                            <a:noFill/>
                          </a:ln>
                        </pic:spPr>
                      </pic:pic>
                    </a:graphicData>
                  </a:graphic>
                </wp:inline>
              </w:drawing>
            </w:r>
          </w:p>
        </w:tc>
        <w:tc>
          <w:tcPr>
            <w:tcW w:w="3402" w:type="dxa"/>
          </w:tcPr>
          <w:p w:rsidR="00692265" w:rsidRDefault="00692265" w:rsidP="0012747D">
            <w:pPr>
              <w:ind w:left="-108" w:right="-119"/>
              <w:jc w:val="center"/>
              <w:rPr>
                <w:rFonts w:eastAsia="Arial Unicode MS"/>
                <w:sz w:val="24"/>
                <w:szCs w:val="24"/>
                <w:lang w:val="ru-RU" w:eastAsia="ru-RU"/>
              </w:rPr>
            </w:pPr>
            <w:proofErr w:type="spellStart"/>
            <w:r w:rsidRPr="00633C82">
              <w:rPr>
                <w:rFonts w:eastAsia="Arial Unicode MS"/>
                <w:sz w:val="24"/>
                <w:szCs w:val="24"/>
                <w:lang w:val="ru-RU" w:eastAsia="ru-RU"/>
              </w:rPr>
              <w:lastRenderedPageBreak/>
              <w:t>Самооценивание</w:t>
            </w:r>
            <w:proofErr w:type="spellEnd"/>
            <w:r w:rsidRPr="00633C82">
              <w:rPr>
                <w:rFonts w:eastAsia="Arial Unicode MS"/>
                <w:sz w:val="24"/>
                <w:szCs w:val="24"/>
                <w:lang w:val="ru-RU" w:eastAsia="ru-RU"/>
              </w:rPr>
              <w:t xml:space="preserve"> по критериям.</w:t>
            </w:r>
          </w:p>
          <w:p w:rsidR="0012747D" w:rsidRDefault="0012747D" w:rsidP="0012747D">
            <w:pPr>
              <w:ind w:left="-108" w:right="-119"/>
              <w:jc w:val="center"/>
              <w:rPr>
                <w:rFonts w:eastAsia="Arial Unicode MS"/>
                <w:sz w:val="24"/>
                <w:szCs w:val="24"/>
                <w:lang w:val="ru-RU" w:eastAsia="ru-RU"/>
              </w:rPr>
            </w:pPr>
          </w:p>
          <w:p w:rsidR="0012747D" w:rsidRPr="00633C82" w:rsidRDefault="0012747D" w:rsidP="0012747D">
            <w:pPr>
              <w:ind w:left="-108" w:right="-119"/>
              <w:jc w:val="center"/>
              <w:rPr>
                <w:rFonts w:eastAsia="Arial Unicode MS"/>
                <w:sz w:val="24"/>
                <w:szCs w:val="24"/>
                <w:lang w:val="ru-RU" w:eastAsia="ru-RU"/>
              </w:rPr>
            </w:pPr>
          </w:p>
          <w:p w:rsidR="0012747D" w:rsidRPr="00633C82" w:rsidRDefault="0012747D" w:rsidP="0012747D">
            <w:pPr>
              <w:widowControl w:val="0"/>
              <w:tabs>
                <w:tab w:val="left" w:pos="316"/>
              </w:tabs>
              <w:ind w:left="-108" w:right="-119"/>
              <w:jc w:val="both"/>
              <w:rPr>
                <w:bCs/>
                <w:sz w:val="24"/>
                <w:szCs w:val="24"/>
                <w:lang w:val="kk-KZ" w:eastAsia="en-GB"/>
              </w:rPr>
            </w:pPr>
            <w:r w:rsidRPr="00633C82">
              <w:rPr>
                <w:color w:val="000000"/>
                <w:sz w:val="24"/>
                <w:szCs w:val="24"/>
                <w:shd w:val="clear" w:color="auto" w:fill="FFFFFF"/>
                <w:lang w:val="kk-KZ"/>
              </w:rPr>
              <w:t>Учащиеся записывают свои мысли из сегодняшнего урока.</w:t>
            </w:r>
          </w:p>
          <w:p w:rsidR="00E44A34" w:rsidRPr="0012747D" w:rsidRDefault="00E44A34" w:rsidP="0012747D">
            <w:pPr>
              <w:ind w:left="-108" w:right="-119"/>
              <w:jc w:val="both"/>
              <w:rPr>
                <w:sz w:val="24"/>
                <w:szCs w:val="24"/>
                <w:lang w:val="kk-KZ"/>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p>
          <w:p w:rsidR="00072F59" w:rsidRPr="00633C82" w:rsidRDefault="00072F59" w:rsidP="0012747D">
            <w:pPr>
              <w:ind w:left="-108" w:right="-119"/>
              <w:jc w:val="both"/>
              <w:rPr>
                <w:sz w:val="24"/>
                <w:szCs w:val="24"/>
                <w:lang w:val="ru-RU"/>
              </w:rPr>
            </w:pPr>
            <w:r w:rsidRPr="00633C82">
              <w:rPr>
                <w:sz w:val="24"/>
                <w:szCs w:val="24"/>
                <w:lang w:val="kk-KZ" w:eastAsia="ru-RU"/>
              </w:rPr>
              <w:t>Ученики должы закрасить одну из клеток</w:t>
            </w:r>
          </w:p>
        </w:tc>
        <w:tc>
          <w:tcPr>
            <w:tcW w:w="2552" w:type="dxa"/>
          </w:tcPr>
          <w:p w:rsidR="00D562F9" w:rsidRPr="00633C82" w:rsidRDefault="00072F59" w:rsidP="0012747D">
            <w:pPr>
              <w:ind w:left="-108" w:right="-119"/>
              <w:jc w:val="center"/>
              <w:rPr>
                <w:sz w:val="24"/>
                <w:szCs w:val="24"/>
                <w:lang w:val="ru-RU"/>
              </w:rPr>
            </w:pPr>
            <w:r w:rsidRPr="00633C82">
              <w:rPr>
                <w:sz w:val="24"/>
                <w:szCs w:val="24"/>
                <w:lang w:val="kk-KZ" w:eastAsia="ru-RU"/>
              </w:rPr>
              <w:lastRenderedPageBreak/>
              <w:t>Оставляйте отзывы о  работах.</w:t>
            </w:r>
          </w:p>
        </w:tc>
        <w:tc>
          <w:tcPr>
            <w:tcW w:w="2018" w:type="dxa"/>
          </w:tcPr>
          <w:p w:rsidR="00E44A34" w:rsidRPr="00633C82" w:rsidRDefault="00E44A34" w:rsidP="00633C82">
            <w:pPr>
              <w:ind w:left="-108" w:right="-119"/>
              <w:jc w:val="center"/>
              <w:rPr>
                <w:sz w:val="24"/>
                <w:szCs w:val="24"/>
                <w:lang w:val="ru-RU"/>
              </w:rPr>
            </w:pPr>
          </w:p>
        </w:tc>
      </w:tr>
      <w:tr w:rsidR="0053737E" w:rsidRPr="00633C82" w:rsidTr="000014C1">
        <w:tc>
          <w:tcPr>
            <w:tcW w:w="16018" w:type="dxa"/>
            <w:gridSpan w:val="5"/>
          </w:tcPr>
          <w:p w:rsidR="00E302AD" w:rsidRPr="00633C82" w:rsidRDefault="00E302AD" w:rsidP="00633C82">
            <w:pPr>
              <w:rPr>
                <w:sz w:val="24"/>
                <w:szCs w:val="24"/>
                <w:lang w:val="ru-RU"/>
              </w:rPr>
            </w:pPr>
            <w:r w:rsidRPr="00633C82">
              <w:rPr>
                <w:b/>
                <w:sz w:val="24"/>
                <w:szCs w:val="24"/>
                <w:lang w:val="ru-RU"/>
              </w:rPr>
              <w:lastRenderedPageBreak/>
              <w:t xml:space="preserve">             Домашнее задание: </w:t>
            </w:r>
            <w:r w:rsidR="004C4D79" w:rsidRPr="00633C82">
              <w:rPr>
                <w:sz w:val="24"/>
                <w:szCs w:val="24"/>
              </w:rPr>
              <w:t xml:space="preserve">§ 12. </w:t>
            </w:r>
            <w:proofErr w:type="spellStart"/>
            <w:r w:rsidR="004C4D79" w:rsidRPr="00633C82">
              <w:rPr>
                <w:sz w:val="24"/>
                <w:szCs w:val="24"/>
              </w:rPr>
              <w:t>стр</w:t>
            </w:r>
            <w:proofErr w:type="spellEnd"/>
            <w:r w:rsidR="004C4D79" w:rsidRPr="00633C82">
              <w:rPr>
                <w:sz w:val="24"/>
                <w:szCs w:val="24"/>
              </w:rPr>
              <w:t>. 34-35</w:t>
            </w:r>
          </w:p>
        </w:tc>
      </w:tr>
      <w:bookmarkEnd w:id="1"/>
    </w:tbl>
    <w:p w:rsidR="00274119" w:rsidRPr="00633C82" w:rsidRDefault="00274119" w:rsidP="00633C82">
      <w:pPr>
        <w:spacing w:after="0" w:line="240" w:lineRule="auto"/>
        <w:rPr>
          <w:sz w:val="24"/>
          <w:szCs w:val="24"/>
          <w:lang w:val="ru-RU"/>
        </w:rPr>
      </w:pPr>
    </w:p>
    <w:sectPr w:rsidR="00274119" w:rsidRPr="00633C82" w:rsidSect="007A2AD6">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6"/>
    <w:lvl w:ilvl="0">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abstractNum>
  <w:abstractNum w:abstractNumId="1">
    <w:nsid w:val="0000005B"/>
    <w:multiLevelType w:val="multilevel"/>
    <w:tmpl w:val="0000005A"/>
    <w:lvl w:ilvl="0">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abstractNum>
  <w:abstractNum w:abstractNumId="2">
    <w:nsid w:val="0000005D"/>
    <w:multiLevelType w:val="multilevel"/>
    <w:tmpl w:val="0000005C"/>
    <w:lvl w:ilvl="0">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abstractNum>
  <w:abstractNum w:abstractNumId="3">
    <w:nsid w:val="0000005F"/>
    <w:multiLevelType w:val="multilevel"/>
    <w:tmpl w:val="0000005E"/>
    <w:lvl w:ilvl="0">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abstractNum>
  <w:abstractNum w:abstractNumId="4">
    <w:nsid w:val="00000069"/>
    <w:multiLevelType w:val="multilevel"/>
    <w:tmpl w:val="00000068"/>
    <w:lvl w:ilvl="0">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abstractNum>
  <w:abstractNum w:abstractNumId="5">
    <w:nsid w:val="0000006B"/>
    <w:multiLevelType w:val="multilevel"/>
    <w:tmpl w:val="0000006A"/>
    <w:lvl w:ilvl="0">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abstractNum>
  <w:abstractNum w:abstractNumId="6">
    <w:nsid w:val="0000006D"/>
    <w:multiLevelType w:val="multilevel"/>
    <w:tmpl w:val="0000006C"/>
    <w:lvl w:ilvl="0">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abstractNum>
  <w:abstractNum w:abstractNumId="7">
    <w:nsid w:val="0000006F"/>
    <w:multiLevelType w:val="multilevel"/>
    <w:tmpl w:val="0000006E"/>
    <w:lvl w:ilvl="0">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1">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2">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3">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4">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5">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6">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7">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lvl w:ilvl="8">
      <w:start w:val="1"/>
      <w:numFmt w:val="decimal"/>
      <w:lvlText w:val="%1."/>
      <w:lvlJc w:val="left"/>
      <w:rPr>
        <w:rFonts w:ascii="Arial" w:hAnsi="Arial" w:cs="Arial"/>
        <w:b w:val="0"/>
        <w:bCs w:val="0"/>
        <w:i w:val="0"/>
        <w:iCs w:val="0"/>
        <w:smallCaps w:val="0"/>
        <w:strike w:val="0"/>
        <w:color w:val="4C3A26"/>
        <w:spacing w:val="0"/>
        <w:w w:val="100"/>
        <w:position w:val="0"/>
        <w:sz w:val="20"/>
        <w:szCs w:val="20"/>
        <w:u w:val="none"/>
      </w:rPr>
    </w:lvl>
  </w:abstractNum>
  <w:abstractNum w:abstractNumId="8">
    <w:nsid w:val="033A7B4D"/>
    <w:multiLevelType w:val="hybridMultilevel"/>
    <w:tmpl w:val="F68E5D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8E14A8B"/>
    <w:multiLevelType w:val="hybridMultilevel"/>
    <w:tmpl w:val="E6DC2092"/>
    <w:lvl w:ilvl="0" w:tplc="47D4094C">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E2638A"/>
    <w:multiLevelType w:val="hybridMultilevel"/>
    <w:tmpl w:val="F70E7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EC935C6"/>
    <w:multiLevelType w:val="hybridMultilevel"/>
    <w:tmpl w:val="ED06C7D2"/>
    <w:lvl w:ilvl="0" w:tplc="CA0CCFA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FE71DFC"/>
    <w:multiLevelType w:val="multilevel"/>
    <w:tmpl w:val="FA0C6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49B74A7"/>
    <w:multiLevelType w:val="multilevel"/>
    <w:tmpl w:val="F836C0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C3B06F8"/>
    <w:multiLevelType w:val="hybridMultilevel"/>
    <w:tmpl w:val="7C042B3A"/>
    <w:lvl w:ilvl="0" w:tplc="64466C84">
      <w:numFmt w:val="bullet"/>
      <w:lvlText w:val="-"/>
      <w:lvlJc w:val="left"/>
      <w:pPr>
        <w:ind w:left="72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DFE33E1"/>
    <w:multiLevelType w:val="multilevel"/>
    <w:tmpl w:val="0038D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32D0428"/>
    <w:multiLevelType w:val="hybridMultilevel"/>
    <w:tmpl w:val="C270BD64"/>
    <w:lvl w:ilvl="0" w:tplc="169A9738">
      <w:start w:val="5"/>
      <w:numFmt w:val="bullet"/>
      <w:lvlText w:val="-"/>
      <w:lvlJc w:val="left"/>
      <w:pPr>
        <w:ind w:left="252" w:hanging="360"/>
      </w:pPr>
      <w:rPr>
        <w:rFonts w:ascii="Times New Roman" w:eastAsia="Calibri" w:hAnsi="Times New Roman" w:cs="Times New Roman" w:hint="default"/>
        <w:b w:val="0"/>
      </w:rPr>
    </w:lvl>
    <w:lvl w:ilvl="1" w:tplc="04190003" w:tentative="1">
      <w:start w:val="1"/>
      <w:numFmt w:val="bullet"/>
      <w:lvlText w:val="o"/>
      <w:lvlJc w:val="left"/>
      <w:pPr>
        <w:ind w:left="972" w:hanging="360"/>
      </w:pPr>
      <w:rPr>
        <w:rFonts w:ascii="Courier New" w:hAnsi="Courier New" w:cs="Courier New" w:hint="default"/>
      </w:rPr>
    </w:lvl>
    <w:lvl w:ilvl="2" w:tplc="04190005" w:tentative="1">
      <w:start w:val="1"/>
      <w:numFmt w:val="bullet"/>
      <w:lvlText w:val=""/>
      <w:lvlJc w:val="left"/>
      <w:pPr>
        <w:ind w:left="1692" w:hanging="360"/>
      </w:pPr>
      <w:rPr>
        <w:rFonts w:ascii="Wingdings" w:hAnsi="Wingdings" w:hint="default"/>
      </w:rPr>
    </w:lvl>
    <w:lvl w:ilvl="3" w:tplc="04190001" w:tentative="1">
      <w:start w:val="1"/>
      <w:numFmt w:val="bullet"/>
      <w:lvlText w:val=""/>
      <w:lvlJc w:val="left"/>
      <w:pPr>
        <w:ind w:left="2412" w:hanging="360"/>
      </w:pPr>
      <w:rPr>
        <w:rFonts w:ascii="Symbol" w:hAnsi="Symbol" w:hint="default"/>
      </w:rPr>
    </w:lvl>
    <w:lvl w:ilvl="4" w:tplc="04190003" w:tentative="1">
      <w:start w:val="1"/>
      <w:numFmt w:val="bullet"/>
      <w:lvlText w:val="o"/>
      <w:lvlJc w:val="left"/>
      <w:pPr>
        <w:ind w:left="3132" w:hanging="360"/>
      </w:pPr>
      <w:rPr>
        <w:rFonts w:ascii="Courier New" w:hAnsi="Courier New" w:cs="Courier New" w:hint="default"/>
      </w:rPr>
    </w:lvl>
    <w:lvl w:ilvl="5" w:tplc="04190005" w:tentative="1">
      <w:start w:val="1"/>
      <w:numFmt w:val="bullet"/>
      <w:lvlText w:val=""/>
      <w:lvlJc w:val="left"/>
      <w:pPr>
        <w:ind w:left="3852" w:hanging="360"/>
      </w:pPr>
      <w:rPr>
        <w:rFonts w:ascii="Wingdings" w:hAnsi="Wingdings" w:hint="default"/>
      </w:rPr>
    </w:lvl>
    <w:lvl w:ilvl="6" w:tplc="04190001" w:tentative="1">
      <w:start w:val="1"/>
      <w:numFmt w:val="bullet"/>
      <w:lvlText w:val=""/>
      <w:lvlJc w:val="left"/>
      <w:pPr>
        <w:ind w:left="4572" w:hanging="360"/>
      </w:pPr>
      <w:rPr>
        <w:rFonts w:ascii="Symbol" w:hAnsi="Symbol" w:hint="default"/>
      </w:rPr>
    </w:lvl>
    <w:lvl w:ilvl="7" w:tplc="04190003" w:tentative="1">
      <w:start w:val="1"/>
      <w:numFmt w:val="bullet"/>
      <w:lvlText w:val="o"/>
      <w:lvlJc w:val="left"/>
      <w:pPr>
        <w:ind w:left="5292" w:hanging="360"/>
      </w:pPr>
      <w:rPr>
        <w:rFonts w:ascii="Courier New" w:hAnsi="Courier New" w:cs="Courier New" w:hint="default"/>
      </w:rPr>
    </w:lvl>
    <w:lvl w:ilvl="8" w:tplc="04190005" w:tentative="1">
      <w:start w:val="1"/>
      <w:numFmt w:val="bullet"/>
      <w:lvlText w:val=""/>
      <w:lvlJc w:val="left"/>
      <w:pPr>
        <w:ind w:left="6012" w:hanging="360"/>
      </w:pPr>
      <w:rPr>
        <w:rFonts w:ascii="Wingdings" w:hAnsi="Wingdings" w:hint="default"/>
      </w:rPr>
    </w:lvl>
  </w:abstractNum>
  <w:abstractNum w:abstractNumId="17">
    <w:nsid w:val="34613556"/>
    <w:multiLevelType w:val="hybridMultilevel"/>
    <w:tmpl w:val="07EC33A4"/>
    <w:lvl w:ilvl="0" w:tplc="4216B93E">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8">
    <w:nsid w:val="39CB65AA"/>
    <w:multiLevelType w:val="hybridMultilevel"/>
    <w:tmpl w:val="F55C5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3AD06C0E"/>
    <w:multiLevelType w:val="hybridMultilevel"/>
    <w:tmpl w:val="CBA2B38A"/>
    <w:lvl w:ilvl="0" w:tplc="1F72B20A">
      <w:start w:val="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0">
    <w:nsid w:val="41E7021B"/>
    <w:multiLevelType w:val="hybridMultilevel"/>
    <w:tmpl w:val="02DE77F6"/>
    <w:lvl w:ilvl="0" w:tplc="5900A86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D9643E"/>
    <w:multiLevelType w:val="hybridMultilevel"/>
    <w:tmpl w:val="177EB7AE"/>
    <w:lvl w:ilvl="0" w:tplc="64F6A442">
      <w:start w:val="1"/>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91500A3"/>
    <w:multiLevelType w:val="multilevel"/>
    <w:tmpl w:val="FCE8F31E"/>
    <w:lvl w:ilvl="0">
      <w:start w:val="1"/>
      <w:numFmt w:val="decimal"/>
      <w:lvlText w:val="%1."/>
      <w:lvlJc w:val="left"/>
      <w:pPr>
        <w:tabs>
          <w:tab w:val="num" w:pos="720"/>
        </w:tabs>
        <w:ind w:left="720" w:hanging="360"/>
      </w:pPr>
    </w:lvl>
    <w:lvl w:ilvl="1">
      <w:start w:val="1"/>
      <w:numFmt w:val="decimal"/>
      <w:isLgl/>
      <w:lvlText w:val="%1.%2"/>
      <w:lvlJc w:val="left"/>
      <w:pPr>
        <w:ind w:left="1140" w:hanging="780"/>
      </w:pPr>
      <w:rPr>
        <w:rFonts w:hint="default"/>
      </w:rPr>
    </w:lvl>
    <w:lvl w:ilvl="2">
      <w:start w:val="5"/>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CA146F1"/>
    <w:multiLevelType w:val="hybridMultilevel"/>
    <w:tmpl w:val="BE9C12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71E3044"/>
    <w:multiLevelType w:val="hybridMultilevel"/>
    <w:tmpl w:val="D76ABA38"/>
    <w:lvl w:ilvl="0" w:tplc="9E2A61AE">
      <w:start w:val="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5">
    <w:nsid w:val="738639BC"/>
    <w:multiLevelType w:val="hybridMultilevel"/>
    <w:tmpl w:val="22C665BC"/>
    <w:lvl w:ilvl="0" w:tplc="36FCEA0E">
      <w:start w:val="1"/>
      <w:numFmt w:val="bullet"/>
      <w:lvlText w:val=""/>
      <w:lvlJc w:val="left"/>
      <w:pPr>
        <w:tabs>
          <w:tab w:val="num" w:pos="720"/>
        </w:tabs>
        <w:ind w:left="720" w:hanging="360"/>
      </w:pPr>
      <w:rPr>
        <w:rFonts w:ascii="Wingdings 2" w:hAnsi="Wingdings 2" w:hint="default"/>
      </w:rPr>
    </w:lvl>
    <w:lvl w:ilvl="1" w:tplc="CBF4F340" w:tentative="1">
      <w:start w:val="1"/>
      <w:numFmt w:val="bullet"/>
      <w:lvlText w:val=""/>
      <w:lvlJc w:val="left"/>
      <w:pPr>
        <w:tabs>
          <w:tab w:val="num" w:pos="1440"/>
        </w:tabs>
        <w:ind w:left="1440" w:hanging="360"/>
      </w:pPr>
      <w:rPr>
        <w:rFonts w:ascii="Wingdings 2" w:hAnsi="Wingdings 2" w:hint="default"/>
      </w:rPr>
    </w:lvl>
    <w:lvl w:ilvl="2" w:tplc="7CA0883C" w:tentative="1">
      <w:start w:val="1"/>
      <w:numFmt w:val="bullet"/>
      <w:lvlText w:val=""/>
      <w:lvlJc w:val="left"/>
      <w:pPr>
        <w:tabs>
          <w:tab w:val="num" w:pos="2160"/>
        </w:tabs>
        <w:ind w:left="2160" w:hanging="360"/>
      </w:pPr>
      <w:rPr>
        <w:rFonts w:ascii="Wingdings 2" w:hAnsi="Wingdings 2" w:hint="default"/>
      </w:rPr>
    </w:lvl>
    <w:lvl w:ilvl="3" w:tplc="CF3853B0" w:tentative="1">
      <w:start w:val="1"/>
      <w:numFmt w:val="bullet"/>
      <w:lvlText w:val=""/>
      <w:lvlJc w:val="left"/>
      <w:pPr>
        <w:tabs>
          <w:tab w:val="num" w:pos="2880"/>
        </w:tabs>
        <w:ind w:left="2880" w:hanging="360"/>
      </w:pPr>
      <w:rPr>
        <w:rFonts w:ascii="Wingdings 2" w:hAnsi="Wingdings 2" w:hint="default"/>
      </w:rPr>
    </w:lvl>
    <w:lvl w:ilvl="4" w:tplc="EF448318" w:tentative="1">
      <w:start w:val="1"/>
      <w:numFmt w:val="bullet"/>
      <w:lvlText w:val=""/>
      <w:lvlJc w:val="left"/>
      <w:pPr>
        <w:tabs>
          <w:tab w:val="num" w:pos="3600"/>
        </w:tabs>
        <w:ind w:left="3600" w:hanging="360"/>
      </w:pPr>
      <w:rPr>
        <w:rFonts w:ascii="Wingdings 2" w:hAnsi="Wingdings 2" w:hint="default"/>
      </w:rPr>
    </w:lvl>
    <w:lvl w:ilvl="5" w:tplc="D262AB20" w:tentative="1">
      <w:start w:val="1"/>
      <w:numFmt w:val="bullet"/>
      <w:lvlText w:val=""/>
      <w:lvlJc w:val="left"/>
      <w:pPr>
        <w:tabs>
          <w:tab w:val="num" w:pos="4320"/>
        </w:tabs>
        <w:ind w:left="4320" w:hanging="360"/>
      </w:pPr>
      <w:rPr>
        <w:rFonts w:ascii="Wingdings 2" w:hAnsi="Wingdings 2" w:hint="default"/>
      </w:rPr>
    </w:lvl>
    <w:lvl w:ilvl="6" w:tplc="6630BAAC" w:tentative="1">
      <w:start w:val="1"/>
      <w:numFmt w:val="bullet"/>
      <w:lvlText w:val=""/>
      <w:lvlJc w:val="left"/>
      <w:pPr>
        <w:tabs>
          <w:tab w:val="num" w:pos="5040"/>
        </w:tabs>
        <w:ind w:left="5040" w:hanging="360"/>
      </w:pPr>
      <w:rPr>
        <w:rFonts w:ascii="Wingdings 2" w:hAnsi="Wingdings 2" w:hint="default"/>
      </w:rPr>
    </w:lvl>
    <w:lvl w:ilvl="7" w:tplc="0060C6A8" w:tentative="1">
      <w:start w:val="1"/>
      <w:numFmt w:val="bullet"/>
      <w:lvlText w:val=""/>
      <w:lvlJc w:val="left"/>
      <w:pPr>
        <w:tabs>
          <w:tab w:val="num" w:pos="5760"/>
        </w:tabs>
        <w:ind w:left="5760" w:hanging="360"/>
      </w:pPr>
      <w:rPr>
        <w:rFonts w:ascii="Wingdings 2" w:hAnsi="Wingdings 2" w:hint="default"/>
      </w:rPr>
    </w:lvl>
    <w:lvl w:ilvl="8" w:tplc="C166DAE2" w:tentative="1">
      <w:start w:val="1"/>
      <w:numFmt w:val="bullet"/>
      <w:lvlText w:val=""/>
      <w:lvlJc w:val="left"/>
      <w:pPr>
        <w:tabs>
          <w:tab w:val="num" w:pos="6480"/>
        </w:tabs>
        <w:ind w:left="6480" w:hanging="360"/>
      </w:pPr>
      <w:rPr>
        <w:rFonts w:ascii="Wingdings 2" w:hAnsi="Wingdings 2" w:hint="default"/>
      </w:rPr>
    </w:lvl>
  </w:abstractNum>
  <w:abstractNum w:abstractNumId="26">
    <w:nsid w:val="7AEB6CBD"/>
    <w:multiLevelType w:val="hybridMultilevel"/>
    <w:tmpl w:val="0B3EC7C6"/>
    <w:lvl w:ilvl="0" w:tplc="A1E2DC60">
      <w:start w:val="5"/>
      <w:numFmt w:val="bullet"/>
      <w:lvlText w:val="-"/>
      <w:lvlJc w:val="left"/>
      <w:pPr>
        <w:ind w:left="345" w:hanging="360"/>
      </w:pPr>
      <w:rPr>
        <w:rFonts w:ascii="Times New Roman" w:eastAsia="Calibri" w:hAnsi="Times New Roman" w:cs="Times New Roman" w:hint="default"/>
      </w:rPr>
    </w:lvl>
    <w:lvl w:ilvl="1" w:tplc="04190003" w:tentative="1">
      <w:start w:val="1"/>
      <w:numFmt w:val="bullet"/>
      <w:lvlText w:val="o"/>
      <w:lvlJc w:val="left"/>
      <w:pPr>
        <w:ind w:left="1065" w:hanging="360"/>
      </w:pPr>
      <w:rPr>
        <w:rFonts w:ascii="Courier New" w:hAnsi="Courier New" w:cs="Courier New" w:hint="default"/>
      </w:rPr>
    </w:lvl>
    <w:lvl w:ilvl="2" w:tplc="04190005" w:tentative="1">
      <w:start w:val="1"/>
      <w:numFmt w:val="bullet"/>
      <w:lvlText w:val=""/>
      <w:lvlJc w:val="left"/>
      <w:pPr>
        <w:ind w:left="1785" w:hanging="360"/>
      </w:pPr>
      <w:rPr>
        <w:rFonts w:ascii="Wingdings" w:hAnsi="Wingdings" w:hint="default"/>
      </w:rPr>
    </w:lvl>
    <w:lvl w:ilvl="3" w:tplc="04190001" w:tentative="1">
      <w:start w:val="1"/>
      <w:numFmt w:val="bullet"/>
      <w:lvlText w:val=""/>
      <w:lvlJc w:val="left"/>
      <w:pPr>
        <w:ind w:left="2505" w:hanging="360"/>
      </w:pPr>
      <w:rPr>
        <w:rFonts w:ascii="Symbol" w:hAnsi="Symbol" w:hint="default"/>
      </w:rPr>
    </w:lvl>
    <w:lvl w:ilvl="4" w:tplc="04190003" w:tentative="1">
      <w:start w:val="1"/>
      <w:numFmt w:val="bullet"/>
      <w:lvlText w:val="o"/>
      <w:lvlJc w:val="left"/>
      <w:pPr>
        <w:ind w:left="3225" w:hanging="360"/>
      </w:pPr>
      <w:rPr>
        <w:rFonts w:ascii="Courier New" w:hAnsi="Courier New" w:cs="Courier New" w:hint="default"/>
      </w:rPr>
    </w:lvl>
    <w:lvl w:ilvl="5" w:tplc="04190005" w:tentative="1">
      <w:start w:val="1"/>
      <w:numFmt w:val="bullet"/>
      <w:lvlText w:val=""/>
      <w:lvlJc w:val="left"/>
      <w:pPr>
        <w:ind w:left="3945" w:hanging="360"/>
      </w:pPr>
      <w:rPr>
        <w:rFonts w:ascii="Wingdings" w:hAnsi="Wingdings" w:hint="default"/>
      </w:rPr>
    </w:lvl>
    <w:lvl w:ilvl="6" w:tplc="04190001" w:tentative="1">
      <w:start w:val="1"/>
      <w:numFmt w:val="bullet"/>
      <w:lvlText w:val=""/>
      <w:lvlJc w:val="left"/>
      <w:pPr>
        <w:ind w:left="4665" w:hanging="360"/>
      </w:pPr>
      <w:rPr>
        <w:rFonts w:ascii="Symbol" w:hAnsi="Symbol" w:hint="default"/>
      </w:rPr>
    </w:lvl>
    <w:lvl w:ilvl="7" w:tplc="04190003" w:tentative="1">
      <w:start w:val="1"/>
      <w:numFmt w:val="bullet"/>
      <w:lvlText w:val="o"/>
      <w:lvlJc w:val="left"/>
      <w:pPr>
        <w:ind w:left="5385" w:hanging="360"/>
      </w:pPr>
      <w:rPr>
        <w:rFonts w:ascii="Courier New" w:hAnsi="Courier New" w:cs="Courier New" w:hint="default"/>
      </w:rPr>
    </w:lvl>
    <w:lvl w:ilvl="8" w:tplc="04190005" w:tentative="1">
      <w:start w:val="1"/>
      <w:numFmt w:val="bullet"/>
      <w:lvlText w:val=""/>
      <w:lvlJc w:val="left"/>
      <w:pPr>
        <w:ind w:left="6105" w:hanging="360"/>
      </w:pPr>
      <w:rPr>
        <w:rFonts w:ascii="Wingdings" w:hAnsi="Wingdings" w:hint="default"/>
      </w:rPr>
    </w:lvl>
  </w:abstractNum>
  <w:abstractNum w:abstractNumId="27">
    <w:nsid w:val="7BF831E4"/>
    <w:multiLevelType w:val="multilevel"/>
    <w:tmpl w:val="D7789E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6"/>
  </w:num>
  <w:num w:numId="3">
    <w:abstractNumId w:val="27"/>
  </w:num>
  <w:num w:numId="4">
    <w:abstractNumId w:val="15"/>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0"/>
  </w:num>
  <w:num w:numId="9">
    <w:abstractNumId w:val="16"/>
  </w:num>
  <w:num w:numId="10">
    <w:abstractNumId w:val="19"/>
  </w:num>
  <w:num w:numId="11">
    <w:abstractNumId w:val="8"/>
  </w:num>
  <w:num w:numId="12">
    <w:abstractNumId w:val="4"/>
  </w:num>
  <w:num w:numId="13">
    <w:abstractNumId w:val="5"/>
  </w:num>
  <w:num w:numId="14">
    <w:abstractNumId w:val="6"/>
  </w:num>
  <w:num w:numId="15">
    <w:abstractNumId w:val="7"/>
  </w:num>
  <w:num w:numId="16">
    <w:abstractNumId w:val="25"/>
  </w:num>
  <w:num w:numId="17">
    <w:abstractNumId w:val="18"/>
  </w:num>
  <w:num w:numId="18">
    <w:abstractNumId w:val="12"/>
  </w:num>
  <w:num w:numId="19">
    <w:abstractNumId w:val="9"/>
  </w:num>
  <w:num w:numId="20">
    <w:abstractNumId w:val="20"/>
  </w:num>
  <w:num w:numId="21">
    <w:abstractNumId w:val="10"/>
  </w:num>
  <w:num w:numId="22">
    <w:abstractNumId w:val="1"/>
  </w:num>
  <w:num w:numId="23">
    <w:abstractNumId w:val="2"/>
  </w:num>
  <w:num w:numId="24">
    <w:abstractNumId w:val="3"/>
  </w:num>
  <w:num w:numId="25">
    <w:abstractNumId w:val="24"/>
  </w:num>
  <w:num w:numId="26">
    <w:abstractNumId w:val="17"/>
  </w:num>
  <w:num w:numId="27">
    <w:abstractNumId w:val="14"/>
  </w:num>
  <w:num w:numId="28">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D71F1"/>
    <w:rsid w:val="000014C1"/>
    <w:rsid w:val="000232DA"/>
    <w:rsid w:val="0007041B"/>
    <w:rsid w:val="00072F59"/>
    <w:rsid w:val="00096FE4"/>
    <w:rsid w:val="000B229E"/>
    <w:rsid w:val="000D0C61"/>
    <w:rsid w:val="0012747D"/>
    <w:rsid w:val="001444FF"/>
    <w:rsid w:val="001569C7"/>
    <w:rsid w:val="00274119"/>
    <w:rsid w:val="00292C70"/>
    <w:rsid w:val="002A209F"/>
    <w:rsid w:val="002B4F62"/>
    <w:rsid w:val="003223BB"/>
    <w:rsid w:val="00371C73"/>
    <w:rsid w:val="003B250B"/>
    <w:rsid w:val="003D0771"/>
    <w:rsid w:val="003D34F1"/>
    <w:rsid w:val="003D4106"/>
    <w:rsid w:val="003E3ED8"/>
    <w:rsid w:val="003E7AE1"/>
    <w:rsid w:val="00421505"/>
    <w:rsid w:val="004472FA"/>
    <w:rsid w:val="004707FD"/>
    <w:rsid w:val="00484EB1"/>
    <w:rsid w:val="004A56BA"/>
    <w:rsid w:val="004C4D79"/>
    <w:rsid w:val="004E7F52"/>
    <w:rsid w:val="0053737E"/>
    <w:rsid w:val="0057273F"/>
    <w:rsid w:val="005904AA"/>
    <w:rsid w:val="005B57FF"/>
    <w:rsid w:val="00622476"/>
    <w:rsid w:val="00624533"/>
    <w:rsid w:val="00633C82"/>
    <w:rsid w:val="00692265"/>
    <w:rsid w:val="006E3B9E"/>
    <w:rsid w:val="007152A3"/>
    <w:rsid w:val="00716343"/>
    <w:rsid w:val="007351FA"/>
    <w:rsid w:val="007A2AD6"/>
    <w:rsid w:val="007D71F1"/>
    <w:rsid w:val="008033EB"/>
    <w:rsid w:val="008D448C"/>
    <w:rsid w:val="008F1F14"/>
    <w:rsid w:val="0093463D"/>
    <w:rsid w:val="009417BD"/>
    <w:rsid w:val="00946182"/>
    <w:rsid w:val="0097612B"/>
    <w:rsid w:val="00982746"/>
    <w:rsid w:val="009E3CD4"/>
    <w:rsid w:val="009F3EA6"/>
    <w:rsid w:val="00A64AFF"/>
    <w:rsid w:val="00A8603E"/>
    <w:rsid w:val="00A9061A"/>
    <w:rsid w:val="00AB7AC7"/>
    <w:rsid w:val="00AE07F5"/>
    <w:rsid w:val="00AE517C"/>
    <w:rsid w:val="00B74C2E"/>
    <w:rsid w:val="00B949D1"/>
    <w:rsid w:val="00BE55FB"/>
    <w:rsid w:val="00BF4055"/>
    <w:rsid w:val="00C24623"/>
    <w:rsid w:val="00C639E7"/>
    <w:rsid w:val="00C66990"/>
    <w:rsid w:val="00C8210A"/>
    <w:rsid w:val="00C8592F"/>
    <w:rsid w:val="00C93876"/>
    <w:rsid w:val="00CF6706"/>
    <w:rsid w:val="00D0205A"/>
    <w:rsid w:val="00D02C5B"/>
    <w:rsid w:val="00D562F9"/>
    <w:rsid w:val="00D63A4A"/>
    <w:rsid w:val="00D9346F"/>
    <w:rsid w:val="00E13716"/>
    <w:rsid w:val="00E13FE0"/>
    <w:rsid w:val="00E302AD"/>
    <w:rsid w:val="00E44A34"/>
    <w:rsid w:val="00E66946"/>
    <w:rsid w:val="00E711C0"/>
    <w:rsid w:val="00E875EA"/>
    <w:rsid w:val="00EB4DAD"/>
    <w:rsid w:val="00EC1FD5"/>
    <w:rsid w:val="00EE3861"/>
    <w:rsid w:val="00EE518C"/>
    <w:rsid w:val="00EF2974"/>
    <w:rsid w:val="00F26E8D"/>
    <w:rsid w:val="00F43382"/>
    <w:rsid w:val="00F452DD"/>
    <w:rsid w:val="00F62136"/>
    <w:rsid w:val="00FA2B68"/>
    <w:rsid w:val="00FF66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73F"/>
    <w:rPr>
      <w:rFonts w:ascii="Times New Roman" w:eastAsia="Times New Roman" w:hAnsi="Times New Roman" w:cs="Times New Roman"/>
      <w:lang w:val="en-US"/>
    </w:rPr>
  </w:style>
  <w:style w:type="paragraph" w:styleId="1">
    <w:name w:val="heading 1"/>
    <w:basedOn w:val="a"/>
    <w:next w:val="a"/>
    <w:link w:val="10"/>
    <w:qFormat/>
    <w:rsid w:val="00E13716"/>
    <w:pPr>
      <w:widowControl w:val="0"/>
      <w:spacing w:line="240" w:lineRule="auto"/>
      <w:ind w:left="794"/>
      <w:outlineLvl w:val="0"/>
    </w:pPr>
    <w:rPr>
      <w:rFonts w:ascii="Arial" w:hAnsi="Arial"/>
      <w:b/>
      <w:color w:val="808080"/>
      <w:sz w:val="48"/>
      <w:szCs w:val="24"/>
      <w:lang w:val="ru-RU" w:eastAsia="ru-RU"/>
    </w:rPr>
  </w:style>
  <w:style w:type="paragraph" w:styleId="3">
    <w:name w:val="heading 3"/>
    <w:basedOn w:val="a"/>
    <w:next w:val="a"/>
    <w:link w:val="30"/>
    <w:unhideWhenUsed/>
    <w:qFormat/>
    <w:rsid w:val="00E13716"/>
    <w:pPr>
      <w:keepNext/>
      <w:keepLines/>
      <w:spacing w:before="40" w:after="0"/>
      <w:outlineLvl w:val="2"/>
    </w:pPr>
    <w:rPr>
      <w:rFonts w:asciiTheme="majorHAnsi" w:eastAsiaTheme="majorEastAsia" w:hAnsiTheme="majorHAnsi" w:cstheme="majorBidi"/>
      <w:color w:val="243F60" w:themeColor="accent1" w:themeShade="7F"/>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949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949D1"/>
    <w:rPr>
      <w:rFonts w:ascii="Tahoma" w:eastAsia="Times New Roman" w:hAnsi="Tahoma" w:cs="Tahoma"/>
      <w:sz w:val="16"/>
      <w:szCs w:val="16"/>
      <w:lang w:val="en-US"/>
    </w:rPr>
  </w:style>
  <w:style w:type="paragraph" w:styleId="a5">
    <w:name w:val="List Paragraph"/>
    <w:basedOn w:val="a"/>
    <w:link w:val="a6"/>
    <w:uiPriority w:val="34"/>
    <w:qFormat/>
    <w:rsid w:val="008033EB"/>
    <w:pPr>
      <w:ind w:left="720"/>
      <w:contextualSpacing/>
    </w:pPr>
  </w:style>
  <w:style w:type="table" w:styleId="a7">
    <w:name w:val="Table Grid"/>
    <w:basedOn w:val="a1"/>
    <w:uiPriority w:val="39"/>
    <w:rsid w:val="00E44A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99"/>
    <w:rsid w:val="008F1F14"/>
    <w:rPr>
      <w:rFonts w:ascii="Times New Roman" w:eastAsia="Times New Roman" w:hAnsi="Times New Roman" w:cs="Times New Roman"/>
      <w:lang w:val="en-US"/>
    </w:rPr>
  </w:style>
  <w:style w:type="character" w:styleId="a8">
    <w:name w:val="Hyperlink"/>
    <w:basedOn w:val="a0"/>
    <w:uiPriority w:val="99"/>
    <w:rsid w:val="008F1F14"/>
    <w:rPr>
      <w:color w:val="0066CC"/>
      <w:u w:val="single"/>
    </w:rPr>
  </w:style>
  <w:style w:type="paragraph" w:styleId="a9">
    <w:name w:val="Normal (Web)"/>
    <w:aliases w:val="Обычный (Web),Знак Знак6,Знак Знак,Знак, Знак, Знак Знак,Обычный (веб) Знак1,Обычный (веб) Знак Знак,Знак4,Знак Знак1 Знак,Знак Знак Знак Знак,Знак Знак1 Знак Знак,Обычный (веб) Знак Знак Знак Знак,Знак Знак Знак Знак Зн,Знак4 Знак Знак"/>
    <w:basedOn w:val="a"/>
    <w:link w:val="aa"/>
    <w:uiPriority w:val="99"/>
    <w:qFormat/>
    <w:rsid w:val="008F1F14"/>
    <w:pPr>
      <w:spacing w:before="100" w:beforeAutospacing="1" w:after="100" w:afterAutospacing="1" w:line="240" w:lineRule="auto"/>
    </w:pPr>
    <w:rPr>
      <w:sz w:val="24"/>
      <w:szCs w:val="24"/>
      <w:lang w:val="en-GB" w:eastAsia="en-GB"/>
    </w:rPr>
  </w:style>
  <w:style w:type="character" w:customStyle="1" w:styleId="aa">
    <w:name w:val="Обычный (веб) Знак"/>
    <w:aliases w:val="Обычный (Web) Знак,Знак Знак6 Знак,Знак Знак Знак,Знак Знак1, Знак Знак1, Знак Знак Знак,Обычный (веб) Знак1 Знак,Обычный (веб) Знак Знак Знак,Знак4 Знак,Знак Знак1 Знак Знак1,Знак Знак Знак Знак Знак,Знак Знак1 Знак Знак Знак"/>
    <w:basedOn w:val="a0"/>
    <w:link w:val="a9"/>
    <w:uiPriority w:val="99"/>
    <w:rsid w:val="008F1F14"/>
    <w:rPr>
      <w:rFonts w:ascii="Times New Roman" w:eastAsia="Times New Roman" w:hAnsi="Times New Roman" w:cs="Times New Roman"/>
      <w:sz w:val="24"/>
      <w:szCs w:val="24"/>
      <w:lang w:val="en-GB" w:eastAsia="en-GB"/>
    </w:rPr>
  </w:style>
  <w:style w:type="paragraph" w:customStyle="1" w:styleId="content10">
    <w:name w:val="content10"/>
    <w:basedOn w:val="a"/>
    <w:rsid w:val="008F1F14"/>
    <w:pPr>
      <w:spacing w:before="100" w:beforeAutospacing="1" w:after="100" w:afterAutospacing="1" w:line="240" w:lineRule="auto"/>
    </w:pPr>
    <w:rPr>
      <w:sz w:val="24"/>
      <w:szCs w:val="24"/>
      <w:lang w:val="ru-RU" w:eastAsia="ru-RU"/>
    </w:rPr>
  </w:style>
  <w:style w:type="character" w:customStyle="1" w:styleId="11">
    <w:name w:val="Основной текст Знак1"/>
    <w:basedOn w:val="a0"/>
    <w:link w:val="ab"/>
    <w:uiPriority w:val="99"/>
    <w:rsid w:val="00C8592F"/>
    <w:rPr>
      <w:rFonts w:ascii="Arial" w:hAnsi="Arial" w:cs="Arial"/>
      <w:color w:val="4C3A26"/>
    </w:rPr>
  </w:style>
  <w:style w:type="paragraph" w:styleId="ab">
    <w:name w:val="Body Text"/>
    <w:basedOn w:val="a"/>
    <w:link w:val="11"/>
    <w:uiPriority w:val="99"/>
    <w:rsid w:val="00C8592F"/>
    <w:pPr>
      <w:widowControl w:val="0"/>
      <w:spacing w:after="0" w:line="293" w:lineRule="auto"/>
      <w:ind w:firstLine="240"/>
    </w:pPr>
    <w:rPr>
      <w:rFonts w:ascii="Arial" w:eastAsiaTheme="minorHAnsi" w:hAnsi="Arial" w:cs="Arial"/>
      <w:color w:val="4C3A26"/>
      <w:lang w:val="ru-RU"/>
    </w:rPr>
  </w:style>
  <w:style w:type="character" w:customStyle="1" w:styleId="ac">
    <w:name w:val="Основной текст Знак"/>
    <w:basedOn w:val="a0"/>
    <w:uiPriority w:val="99"/>
    <w:rsid w:val="00C8592F"/>
    <w:rPr>
      <w:rFonts w:ascii="Times New Roman" w:eastAsia="Times New Roman" w:hAnsi="Times New Roman" w:cs="Times New Roman"/>
      <w:lang w:val="en-US"/>
    </w:rPr>
  </w:style>
  <w:style w:type="character" w:customStyle="1" w:styleId="ad">
    <w:name w:val="Подпись к картинке_"/>
    <w:basedOn w:val="a0"/>
    <w:link w:val="ae"/>
    <w:uiPriority w:val="99"/>
    <w:locked/>
    <w:rsid w:val="006E3B9E"/>
    <w:rPr>
      <w:rFonts w:ascii="Arial" w:hAnsi="Arial" w:cs="Arial"/>
      <w:color w:val="454E55"/>
      <w:sz w:val="20"/>
      <w:szCs w:val="20"/>
    </w:rPr>
  </w:style>
  <w:style w:type="character" w:customStyle="1" w:styleId="31">
    <w:name w:val="Заголовок №3_"/>
    <w:basedOn w:val="a0"/>
    <w:link w:val="32"/>
    <w:uiPriority w:val="99"/>
    <w:locked/>
    <w:rsid w:val="006E3B9E"/>
    <w:rPr>
      <w:rFonts w:ascii="Arial" w:hAnsi="Arial" w:cs="Arial"/>
      <w:b/>
      <w:bCs/>
      <w:color w:val="364657"/>
      <w:sz w:val="20"/>
      <w:szCs w:val="20"/>
    </w:rPr>
  </w:style>
  <w:style w:type="paragraph" w:customStyle="1" w:styleId="ae">
    <w:name w:val="Подпись к картинке"/>
    <w:basedOn w:val="a"/>
    <w:link w:val="ad"/>
    <w:uiPriority w:val="99"/>
    <w:rsid w:val="006E3B9E"/>
    <w:pPr>
      <w:widowControl w:val="0"/>
      <w:spacing w:after="0" w:line="240" w:lineRule="auto"/>
    </w:pPr>
    <w:rPr>
      <w:rFonts w:ascii="Arial" w:eastAsiaTheme="minorHAnsi" w:hAnsi="Arial" w:cs="Arial"/>
      <w:color w:val="454E55"/>
      <w:sz w:val="20"/>
      <w:szCs w:val="20"/>
      <w:lang w:val="ru-RU"/>
    </w:rPr>
  </w:style>
  <w:style w:type="paragraph" w:customStyle="1" w:styleId="32">
    <w:name w:val="Заголовок №3"/>
    <w:basedOn w:val="a"/>
    <w:link w:val="31"/>
    <w:uiPriority w:val="99"/>
    <w:rsid w:val="006E3B9E"/>
    <w:pPr>
      <w:widowControl w:val="0"/>
      <w:spacing w:after="0" w:line="240" w:lineRule="auto"/>
      <w:outlineLvl w:val="2"/>
    </w:pPr>
    <w:rPr>
      <w:rFonts w:ascii="Arial" w:eastAsiaTheme="minorHAnsi" w:hAnsi="Arial" w:cs="Arial"/>
      <w:b/>
      <w:bCs/>
      <w:color w:val="364657"/>
      <w:sz w:val="20"/>
      <w:szCs w:val="20"/>
      <w:lang w:val="ru-RU"/>
    </w:rPr>
  </w:style>
  <w:style w:type="character" w:customStyle="1" w:styleId="af">
    <w:name w:val="Подпись к таблице_"/>
    <w:basedOn w:val="a0"/>
    <w:link w:val="af0"/>
    <w:uiPriority w:val="99"/>
    <w:locked/>
    <w:rsid w:val="00946182"/>
    <w:rPr>
      <w:rFonts w:ascii="Arial" w:hAnsi="Arial" w:cs="Arial"/>
      <w:b/>
      <w:bCs/>
      <w:color w:val="364657"/>
      <w:sz w:val="20"/>
      <w:szCs w:val="20"/>
    </w:rPr>
  </w:style>
  <w:style w:type="paragraph" w:customStyle="1" w:styleId="af0">
    <w:name w:val="Подпись к таблице"/>
    <w:basedOn w:val="a"/>
    <w:link w:val="af"/>
    <w:uiPriority w:val="99"/>
    <w:rsid w:val="00946182"/>
    <w:pPr>
      <w:widowControl w:val="0"/>
      <w:spacing w:after="0" w:line="240" w:lineRule="auto"/>
    </w:pPr>
    <w:rPr>
      <w:rFonts w:ascii="Arial" w:eastAsiaTheme="minorHAnsi" w:hAnsi="Arial" w:cs="Arial"/>
      <w:b/>
      <w:bCs/>
      <w:color w:val="364657"/>
      <w:sz w:val="20"/>
      <w:szCs w:val="20"/>
      <w:lang w:val="ru-RU"/>
    </w:rPr>
  </w:style>
  <w:style w:type="character" w:customStyle="1" w:styleId="af1">
    <w:name w:val="Другое_"/>
    <w:basedOn w:val="a0"/>
    <w:link w:val="af2"/>
    <w:uiPriority w:val="99"/>
    <w:locked/>
    <w:rsid w:val="00946182"/>
    <w:rPr>
      <w:rFonts w:ascii="Arial" w:hAnsi="Arial" w:cs="Arial"/>
      <w:color w:val="4C3A26"/>
      <w:sz w:val="20"/>
      <w:szCs w:val="20"/>
    </w:rPr>
  </w:style>
  <w:style w:type="paragraph" w:customStyle="1" w:styleId="af2">
    <w:name w:val="Другое"/>
    <w:basedOn w:val="a"/>
    <w:link w:val="af1"/>
    <w:uiPriority w:val="99"/>
    <w:rsid w:val="00946182"/>
    <w:pPr>
      <w:widowControl w:val="0"/>
      <w:spacing w:after="0" w:line="293" w:lineRule="auto"/>
      <w:ind w:firstLine="240"/>
    </w:pPr>
    <w:rPr>
      <w:rFonts w:ascii="Arial" w:eastAsiaTheme="minorHAnsi" w:hAnsi="Arial" w:cs="Arial"/>
      <w:color w:val="4C3A26"/>
      <w:sz w:val="20"/>
      <w:szCs w:val="20"/>
      <w:lang w:val="ru-RU"/>
    </w:rPr>
  </w:style>
  <w:style w:type="paragraph" w:customStyle="1" w:styleId="TableParagraph">
    <w:name w:val="Table Paragraph"/>
    <w:basedOn w:val="a"/>
    <w:uiPriority w:val="1"/>
    <w:qFormat/>
    <w:rsid w:val="002A209F"/>
    <w:pPr>
      <w:widowControl w:val="0"/>
      <w:spacing w:after="0" w:line="240" w:lineRule="auto"/>
    </w:pPr>
    <w:rPr>
      <w:rFonts w:ascii="Calibri" w:eastAsia="Calibri" w:hAnsi="Calibri"/>
    </w:rPr>
  </w:style>
  <w:style w:type="paragraph" w:styleId="HTML">
    <w:name w:val="HTML Preformatted"/>
    <w:basedOn w:val="a"/>
    <w:link w:val="HTML0"/>
    <w:uiPriority w:val="99"/>
    <w:unhideWhenUsed/>
    <w:rsid w:val="00072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072F59"/>
    <w:rPr>
      <w:rFonts w:ascii="Courier New" w:eastAsia="Times New Roman" w:hAnsi="Courier New" w:cs="Courier New"/>
      <w:sz w:val="20"/>
      <w:szCs w:val="20"/>
      <w:lang w:eastAsia="ru-RU"/>
    </w:rPr>
  </w:style>
  <w:style w:type="character" w:customStyle="1" w:styleId="NESTableTextChar">
    <w:name w:val="NES Table Text Char"/>
    <w:link w:val="NESTableText"/>
    <w:uiPriority w:val="99"/>
    <w:locked/>
    <w:rsid w:val="00E13716"/>
    <w:rPr>
      <w:rFonts w:ascii="Times New Roman" w:eastAsia="Times New Roman" w:hAnsi="Times New Roman" w:cs="Times New Roman"/>
      <w:sz w:val="24"/>
      <w:szCs w:val="24"/>
      <w:lang w:eastAsia="en-GB"/>
    </w:rPr>
  </w:style>
  <w:style w:type="paragraph" w:customStyle="1" w:styleId="NESTableText">
    <w:name w:val="NES Table Text"/>
    <w:basedOn w:val="a"/>
    <w:link w:val="NESTableTextChar"/>
    <w:autoRedefine/>
    <w:uiPriority w:val="99"/>
    <w:rsid w:val="00E13716"/>
    <w:pPr>
      <w:widowControl w:val="0"/>
      <w:spacing w:after="0"/>
      <w:ind w:firstLine="488"/>
      <w:jc w:val="both"/>
    </w:pPr>
    <w:rPr>
      <w:sz w:val="24"/>
      <w:szCs w:val="24"/>
      <w:lang w:val="ru-RU" w:eastAsia="en-GB"/>
    </w:rPr>
  </w:style>
  <w:style w:type="character" w:customStyle="1" w:styleId="apple-converted-space">
    <w:name w:val="apple-converted-space"/>
    <w:rsid w:val="00E13716"/>
  </w:style>
  <w:style w:type="character" w:styleId="af3">
    <w:name w:val="Strong"/>
    <w:basedOn w:val="a0"/>
    <w:uiPriority w:val="22"/>
    <w:qFormat/>
    <w:rsid w:val="00E13716"/>
    <w:rPr>
      <w:b/>
      <w:bCs/>
    </w:rPr>
  </w:style>
  <w:style w:type="character" w:customStyle="1" w:styleId="10">
    <w:name w:val="Заголовок 1 Знак"/>
    <w:basedOn w:val="a0"/>
    <w:link w:val="1"/>
    <w:rsid w:val="00E13716"/>
    <w:rPr>
      <w:rFonts w:ascii="Arial" w:eastAsia="Times New Roman" w:hAnsi="Arial" w:cs="Times New Roman"/>
      <w:b/>
      <w:color w:val="808080"/>
      <w:sz w:val="48"/>
      <w:szCs w:val="24"/>
      <w:lang w:eastAsia="ru-RU"/>
    </w:rPr>
  </w:style>
  <w:style w:type="character" w:customStyle="1" w:styleId="30">
    <w:name w:val="Заголовок 3 Знак"/>
    <w:basedOn w:val="a0"/>
    <w:link w:val="3"/>
    <w:rsid w:val="00E13716"/>
    <w:rPr>
      <w:rFonts w:asciiTheme="majorHAnsi" w:eastAsiaTheme="majorEastAsia" w:hAnsiTheme="majorHAnsi" w:cstheme="majorBidi"/>
      <w:color w:val="243F60" w:themeColor="accent1" w:themeShade="7F"/>
      <w:sz w:val="24"/>
      <w:szCs w:val="24"/>
      <w:lang w:eastAsia="ru-RU"/>
    </w:rPr>
  </w:style>
  <w:style w:type="character" w:customStyle="1" w:styleId="8">
    <w:name w:val="Основной текст (8)_"/>
    <w:basedOn w:val="a0"/>
    <w:link w:val="80"/>
    <w:uiPriority w:val="99"/>
    <w:locked/>
    <w:rsid w:val="003D4106"/>
    <w:rPr>
      <w:rFonts w:ascii="Sylfaen" w:hAnsi="Sylfaen" w:cs="Sylfaen"/>
      <w:color w:val="FCDEBC"/>
      <w:sz w:val="26"/>
      <w:szCs w:val="26"/>
    </w:rPr>
  </w:style>
  <w:style w:type="paragraph" w:customStyle="1" w:styleId="80">
    <w:name w:val="Основной текст (8)"/>
    <w:basedOn w:val="a"/>
    <w:link w:val="8"/>
    <w:uiPriority w:val="99"/>
    <w:rsid w:val="003D4106"/>
    <w:pPr>
      <w:widowControl w:val="0"/>
      <w:spacing w:after="0" w:line="240" w:lineRule="auto"/>
    </w:pPr>
    <w:rPr>
      <w:rFonts w:ascii="Sylfaen" w:eastAsiaTheme="minorHAnsi" w:hAnsi="Sylfaen" w:cs="Sylfaen"/>
      <w:color w:val="FCDEBC"/>
      <w:sz w:val="26"/>
      <w:szCs w:val="26"/>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2%D1%8F%D0%B7%D0%B0%D0%BD%D0%B8%D0%B5_%D0%BA%D1%80%D1%8E%D1%87%D0%BA%D0%BE%D0%BC" TargetMode="External"/><Relationship Id="rId13" Type="http://schemas.openxmlformats.org/officeDocument/2006/relationships/hyperlink" Target="http://www.livemaster.ru/topic/633523-vyazanie-kak-sovremennoe-iskusstvo"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u.wikipedia.org/w/index.php?title=%D0%92%D1%8F%D0%B7%D0%B0%D0%BD%D0%B8%D0%B5_%D0%BD%D0%B0_%D1%81%D0%BF%D0%B8%D1%86%D0%B0%D1%85&amp;action=edit&amp;redlink=1" TargetMode="External"/><Relationship Id="rId12" Type="http://schemas.openxmlformats.org/officeDocument/2006/relationships/hyperlink" Target="http://www.annyfox.ru/?p=87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s://ru.wikipedia.org/wiki/%D0%AF%D0%BF%D0%BE%D0%BD%D0%B8%D1%8F" TargetMode="External"/><Relationship Id="rId11" Type="http://schemas.openxmlformats.org/officeDocument/2006/relationships/hyperlink" Target="http://www.annyfox.ru/?p=879" TargetMode="External"/><Relationship Id="rId5" Type="http://schemas.openxmlformats.org/officeDocument/2006/relationships/image" Target="media/image1.png"/><Relationship Id="rId15" Type="http://schemas.openxmlformats.org/officeDocument/2006/relationships/image" Target="media/image2.png"/><Relationship Id="rId10" Type="http://schemas.openxmlformats.org/officeDocument/2006/relationships/hyperlink" Target="https://ru.wikipedia.org/wiki/%D0%92%D1%8F%D0%B7%D0%B0%D0%BD%D0%B8%D0%B5_%D0%BA%D1%80%D1%8E%D1%87%D0%BA%D0%BE%D0%BC" TargetMode="External"/><Relationship Id="rId4" Type="http://schemas.openxmlformats.org/officeDocument/2006/relationships/webSettings" Target="webSettings.xml"/><Relationship Id="rId9" Type="http://schemas.openxmlformats.org/officeDocument/2006/relationships/hyperlink" Target="https://ru.wikipedia.org/wiki/%D0%9C%D1%8F%D0%B3%D0%BA%D0%B0%D1%8F_%D0%B8%D0%B3%D1%80%D1%83%D1%88%D0%BA%D0%B0" TargetMode="External"/><Relationship Id="rId14" Type="http://schemas.openxmlformats.org/officeDocument/2006/relationships/hyperlink" Target="http://www.mirvyazaniya.ru/freeform.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6</Pages>
  <Words>1573</Words>
  <Characters>8972</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админ</cp:lastModifiedBy>
  <cp:revision>45</cp:revision>
  <cp:lastPrinted>2021-10-15T10:38:00Z</cp:lastPrinted>
  <dcterms:created xsi:type="dcterms:W3CDTF">2020-08-30T09:16:00Z</dcterms:created>
  <dcterms:modified xsi:type="dcterms:W3CDTF">2021-11-23T04:31:00Z</dcterms:modified>
</cp:coreProperties>
</file>